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F76" w:rsidRDefault="002E3F11">
      <w:pPr>
        <w:pStyle w:val="Heading10"/>
        <w:framePr w:w="10022" w:h="1239" w:hRule="exact" w:wrap="around" w:vAnchor="page" w:hAnchor="page" w:x="1283" w:y="1174"/>
        <w:shd w:val="clear" w:color="auto" w:fill="auto"/>
        <w:spacing w:after="0"/>
        <w:ind w:left="20"/>
      </w:pPr>
      <w:bookmarkStart w:id="0" w:name="bookmark0"/>
      <w:proofErr w:type="spellStart"/>
      <w:r>
        <w:t>Samhain</w:t>
      </w:r>
      <w:proofErr w:type="spellEnd"/>
      <w:r>
        <w:t xml:space="preserve"> Celebration October 29, 2005 (Team-Anne, Julia, Lyn, Wendy, </w:t>
      </w:r>
      <w:proofErr w:type="spellStart"/>
      <w:r>
        <w:t>Weezie</w:t>
      </w:r>
      <w:proofErr w:type="spellEnd"/>
      <w:r>
        <w:t>)</w:t>
      </w:r>
      <w:bookmarkEnd w:id="0"/>
    </w:p>
    <w:p w:rsidR="00EC4F76" w:rsidRDefault="002E3F11">
      <w:pPr>
        <w:pStyle w:val="Bodytext0"/>
        <w:framePr w:w="10022" w:h="12365" w:hRule="exact" w:wrap="around" w:vAnchor="page" w:hAnchor="page" w:x="1283" w:y="2875"/>
        <w:shd w:val="clear" w:color="auto" w:fill="auto"/>
        <w:spacing w:before="0" w:after="307" w:line="210" w:lineRule="exact"/>
        <w:ind w:left="20"/>
      </w:pPr>
      <w:r>
        <w:rPr>
          <w:rStyle w:val="Bodytext1"/>
        </w:rPr>
        <w:t>General information</w:t>
      </w:r>
    </w:p>
    <w:p w:rsidR="00EC4F76" w:rsidRDefault="002E3F11">
      <w:pPr>
        <w:pStyle w:val="Bodytext0"/>
        <w:framePr w:w="10022" w:h="12365" w:hRule="exact" w:wrap="around" w:vAnchor="page" w:hAnchor="page" w:x="1283" w:y="2875"/>
        <w:shd w:val="clear" w:color="auto" w:fill="auto"/>
        <w:tabs>
          <w:tab w:val="right" w:pos="10006"/>
        </w:tabs>
        <w:spacing w:before="0" w:after="0" w:line="331" w:lineRule="exact"/>
        <w:ind w:left="20"/>
      </w:pPr>
      <w:r>
        <w:t xml:space="preserve">The celebration will be held from 5-9 at </w:t>
      </w:r>
      <w:proofErr w:type="spellStart"/>
      <w:r>
        <w:t>Weezie's</w:t>
      </w:r>
      <w:proofErr w:type="spellEnd"/>
      <w:r>
        <w:t xml:space="preserve"> house &lt;</w:t>
      </w:r>
      <w:r>
        <w:tab/>
        <w:t xml:space="preserve">  team</w:t>
      </w:r>
    </w:p>
    <w:p w:rsidR="00EC4F76" w:rsidRDefault="002E3F11">
      <w:pPr>
        <w:pStyle w:val="Bodytext0"/>
        <w:framePr w:w="10022" w:h="12365" w:hRule="exact" w:wrap="around" w:vAnchor="page" w:hAnchor="page" w:x="1283" w:y="2875"/>
        <w:shd w:val="clear" w:color="auto" w:fill="auto"/>
        <w:spacing w:before="0" w:after="397" w:line="331" w:lineRule="exact"/>
        <w:ind w:left="20" w:right="20"/>
      </w:pPr>
      <w:proofErr w:type="gramStart"/>
      <w:r>
        <w:t>will</w:t>
      </w:r>
      <w:proofErr w:type="gramEnd"/>
      <w:r>
        <w:t xml:space="preserve"> provide the meal: </w:t>
      </w:r>
      <w:proofErr w:type="spellStart"/>
      <w:r>
        <w:t>Wz</w:t>
      </w:r>
      <w:proofErr w:type="spellEnd"/>
      <w:r>
        <w:t xml:space="preserve">-soup and bread, Wendy-cider and green salad, Lynn-dessert (apple </w:t>
      </w:r>
      <w:r>
        <w:t xml:space="preserve">pies), Julia-dessert (cookies and/or squash pies?), Anne-some kind of salad. </w:t>
      </w:r>
      <w:proofErr w:type="spellStart"/>
      <w:r>
        <w:t>Wz</w:t>
      </w:r>
      <w:proofErr w:type="spellEnd"/>
      <w:r>
        <w:t xml:space="preserve"> will create the invitation. We will instruct the group to: wear black and dress in a way that honors the crone, bring photo or symbolic representation of a loved one (human or </w:t>
      </w:r>
      <w:r>
        <w:t xml:space="preserve">animal) who has </w:t>
      </w:r>
      <w:proofErr w:type="gramStart"/>
      <w:r>
        <w:t>passed</w:t>
      </w:r>
      <w:proofErr w:type="gramEnd"/>
      <w:r>
        <w:t xml:space="preserve"> away for the altar, dress for both inside and outside activities, sit things (with a note that some couch and living room furniture will already be there, so not necessary for all).</w:t>
      </w:r>
    </w:p>
    <w:p w:rsidR="00EC4F76" w:rsidRDefault="002E3F11">
      <w:pPr>
        <w:pStyle w:val="Bodytext0"/>
        <w:framePr w:w="10022" w:h="12365" w:hRule="exact" w:wrap="around" w:vAnchor="page" w:hAnchor="page" w:x="1283" w:y="2875"/>
        <w:shd w:val="clear" w:color="auto" w:fill="auto"/>
        <w:spacing w:before="0" w:after="322" w:line="210" w:lineRule="exact"/>
        <w:ind w:left="20"/>
      </w:pPr>
      <w:r>
        <w:rPr>
          <w:rStyle w:val="Bodytext1"/>
        </w:rPr>
        <w:t>Set up</w:t>
      </w:r>
    </w:p>
    <w:p w:rsidR="00EC4F76" w:rsidRDefault="002E3F11">
      <w:pPr>
        <w:pStyle w:val="Bodytext0"/>
        <w:framePr w:w="10022" w:h="12365" w:hRule="exact" w:wrap="around" w:vAnchor="page" w:hAnchor="page" w:x="1283" w:y="2875"/>
        <w:shd w:val="clear" w:color="auto" w:fill="auto"/>
        <w:spacing w:before="0" w:after="397" w:line="331" w:lineRule="exact"/>
        <w:ind w:left="20" w:right="20"/>
      </w:pPr>
      <w:r>
        <w:t>Alter will be located on the dining table wi</w:t>
      </w:r>
      <w:r>
        <w:t xml:space="preserve">th objects the team wishes to bring to honor the season and space for all to place photos and candles. We will provide black candles and votive glasses for each member on </w:t>
      </w:r>
      <w:proofErr w:type="gramStart"/>
      <w:r>
        <w:t xml:space="preserve">the </w:t>
      </w:r>
      <w:proofErr w:type="spellStart"/>
      <w:r>
        <w:t>alter</w:t>
      </w:r>
      <w:proofErr w:type="spellEnd"/>
      <w:proofErr w:type="gramEnd"/>
      <w:r>
        <w:t>. Sit things will be added to couch and other chairs to create a circle in t</w:t>
      </w:r>
      <w:r>
        <w:t xml:space="preserve">he living room. A fire circle will be set up on the side of the house. </w:t>
      </w:r>
      <w:proofErr w:type="spellStart"/>
      <w:r>
        <w:t>Luminarias</w:t>
      </w:r>
      <w:proofErr w:type="spellEnd"/>
      <w:r>
        <w:t xml:space="preserve"> will line the sidewalk and the path to the fire circle. Art center will be set up in the office and/or the picnic table with items to create the symbolic floating casket to b</w:t>
      </w:r>
      <w:r>
        <w:t>urn. Galvanize tub will be filled with water to float the boats and placed near the fire pit.</w:t>
      </w:r>
    </w:p>
    <w:p w:rsidR="00EC4F76" w:rsidRDefault="002E3F11">
      <w:pPr>
        <w:pStyle w:val="Bodytext0"/>
        <w:framePr w:w="10022" w:h="12365" w:hRule="exact" w:wrap="around" w:vAnchor="page" w:hAnchor="page" w:x="1283" w:y="2875"/>
        <w:shd w:val="clear" w:color="auto" w:fill="auto"/>
        <w:spacing w:before="0" w:after="0" w:line="210" w:lineRule="exact"/>
        <w:ind w:left="20"/>
      </w:pPr>
      <w:r>
        <w:rPr>
          <w:rStyle w:val="Bodytext1"/>
        </w:rPr>
        <w:t>Upon arrival</w:t>
      </w:r>
    </w:p>
    <w:p w:rsidR="00EC4F76" w:rsidRDefault="002E3F11">
      <w:pPr>
        <w:pStyle w:val="Bodytext0"/>
        <w:framePr w:w="10022" w:h="12365" w:hRule="exact" w:wrap="around" w:vAnchor="page" w:hAnchor="page" w:x="1283" w:y="2875"/>
        <w:shd w:val="clear" w:color="auto" w:fill="auto"/>
        <w:spacing w:before="0" w:after="300" w:line="331" w:lineRule="exact"/>
        <w:ind w:left="20" w:right="20"/>
        <w:jc w:val="left"/>
      </w:pPr>
      <w:r>
        <w:t>We will keep the group gathered at the beginning of the sidewalk, sit things may be taken from them if they brought them. They will carry their photo/symbol with them. When we are ready to begin, they may come in 2's down the walk....about a quarter of the</w:t>
      </w:r>
      <w:r>
        <w:t xml:space="preserve"> way down they will be anointed by </w:t>
      </w:r>
      <w:proofErr w:type="spellStart"/>
      <w:proofErr w:type="gramStart"/>
      <w:r>
        <w:t>Wz</w:t>
      </w:r>
      <w:proofErr w:type="spellEnd"/>
      <w:r>
        <w:t xml:space="preserve"> .</w:t>
      </w:r>
      <w:proofErr w:type="gramEnd"/>
      <w:r>
        <w:t xml:space="preserve"> (</w:t>
      </w:r>
      <w:proofErr w:type="gramStart"/>
      <w:r>
        <w:t>oil</w:t>
      </w:r>
      <w:proofErr w:type="gramEnd"/>
      <w:r>
        <w:t xml:space="preserve"> of pine or fir, frankincense, patchouli) </w:t>
      </w:r>
      <w:r>
        <w:rPr>
          <w:rStyle w:val="Bodytext2"/>
        </w:rPr>
        <w:t>(Wendy should be anointed first to be able to be inside at the beginning of the circle time?)</w:t>
      </w:r>
    </w:p>
    <w:p w:rsidR="00EC4F76" w:rsidRDefault="002E3F11">
      <w:pPr>
        <w:pStyle w:val="Bodytext0"/>
        <w:framePr w:w="10022" w:h="12365" w:hRule="exact" w:wrap="around" w:vAnchor="page" w:hAnchor="page" w:x="1283" w:y="2875"/>
        <w:shd w:val="clear" w:color="auto" w:fill="auto"/>
        <w:spacing w:before="0" w:after="0" w:line="331" w:lineRule="exact"/>
        <w:ind w:left="20" w:right="20"/>
        <w:jc w:val="left"/>
      </w:pPr>
      <w:proofErr w:type="spellStart"/>
      <w:r>
        <w:t>Wz</w:t>
      </w:r>
      <w:proofErr w:type="spellEnd"/>
      <w:r>
        <w:t xml:space="preserve">: Welcome (name)...to the rituals of </w:t>
      </w:r>
      <w:proofErr w:type="spellStart"/>
      <w:r>
        <w:t>Samhain</w:t>
      </w:r>
      <w:proofErr w:type="spellEnd"/>
      <w:r>
        <w:t xml:space="preserve">....it is a season of change, </w:t>
      </w:r>
      <w:r>
        <w:t>a time to name and honor those attributes within you that are of the Crone, a time of going inside to nurture seeds of your changing within as the earth holds the seeds in the ground....it's a time for remembering and connecting with those we love who have</w:t>
      </w:r>
      <w:r>
        <w:t xml:space="preserve"> passed over....As you proceed, hold this thought: "what is remembered in your mind, your voice and your heart, Lives." (</w:t>
      </w:r>
      <w:proofErr w:type="gramStart"/>
      <w:r>
        <w:t>anoints</w:t>
      </w:r>
      <w:proofErr w:type="gramEnd"/>
      <w:r>
        <w:t xml:space="preserve"> the forehead, throat and heart)</w:t>
      </w:r>
    </w:p>
    <w:p w:rsidR="00EC4F76" w:rsidRDefault="002E3F11">
      <w:pPr>
        <w:pStyle w:val="Bodytext0"/>
        <w:framePr w:w="10022" w:h="12365" w:hRule="exact" w:wrap="around" w:vAnchor="page" w:hAnchor="page" w:x="1283" w:y="2875"/>
        <w:shd w:val="clear" w:color="auto" w:fill="auto"/>
        <w:spacing w:before="0" w:after="0" w:line="338" w:lineRule="exact"/>
        <w:ind w:left="20" w:right="4240"/>
        <w:jc w:val="left"/>
      </w:pPr>
      <w:r>
        <w:t xml:space="preserve">Then they will move a bit further down the sidewalk (about halfway) to be </w:t>
      </w:r>
      <w:proofErr w:type="spellStart"/>
      <w:r>
        <w:t>saged</w:t>
      </w:r>
      <w:proofErr w:type="spellEnd"/>
      <w:r>
        <w:t xml:space="preserve"> by Anne.</w:t>
      </w:r>
    </w:p>
    <w:p w:rsidR="00EC4F76" w:rsidRDefault="00EC4F76">
      <w:pPr>
        <w:rPr>
          <w:sz w:val="2"/>
          <w:szCs w:val="2"/>
        </w:rPr>
        <w:sectPr w:rsidR="00EC4F76">
          <w:pgSz w:w="12240" w:h="15840"/>
          <w:pgMar w:top="0" w:right="0" w:bottom="0" w:left="0" w:header="0" w:footer="3" w:gutter="0"/>
          <w:cols w:space="720"/>
          <w:noEndnote/>
          <w:docGrid w:linePitch="360"/>
        </w:sectPr>
      </w:pPr>
    </w:p>
    <w:p w:rsidR="00EC4F76" w:rsidRDefault="002E3F11">
      <w:pPr>
        <w:pStyle w:val="Bodytext0"/>
        <w:framePr w:w="10274" w:h="13399" w:hRule="exact" w:wrap="around" w:vAnchor="page" w:hAnchor="page" w:x="811" w:y="1352"/>
        <w:shd w:val="clear" w:color="auto" w:fill="auto"/>
        <w:spacing w:before="0" w:after="300" w:line="331" w:lineRule="exact"/>
        <w:ind w:left="40" w:right="400"/>
        <w:jc w:val="left"/>
      </w:pPr>
      <w:r>
        <w:lastRenderedPageBreak/>
        <w:t>Anne: (while moving the sage bundle over each): Welcome (name)...Breathe in love, compassion and freedom. Breathe out fear, uncertainty and chaos. Breathe in wisdom, grace, calm and beauty. Breathe out pain, shame and frustration. And wi</w:t>
      </w:r>
      <w:r>
        <w:t>th each breath, be mindful of your true self.</w:t>
      </w:r>
    </w:p>
    <w:p w:rsidR="00EC4F76" w:rsidRDefault="002E3F11">
      <w:pPr>
        <w:pStyle w:val="Bodytext0"/>
        <w:framePr w:w="10274" w:h="13399" w:hRule="exact" w:wrap="around" w:vAnchor="page" w:hAnchor="page" w:x="811" w:y="1352"/>
        <w:shd w:val="clear" w:color="auto" w:fill="auto"/>
        <w:spacing w:before="0" w:after="0" w:line="331" w:lineRule="exact"/>
        <w:ind w:left="40" w:right="560"/>
      </w:pPr>
      <w:r>
        <w:t xml:space="preserve">Then they are sent to Lyn and Julia (about </w:t>
      </w:r>
      <w:proofErr w:type="spellStart"/>
      <w:r>
        <w:rPr>
          <w:rStyle w:val="BodytextCorbel"/>
        </w:rPr>
        <w:t>i</w:t>
      </w:r>
      <w:proofErr w:type="spellEnd"/>
      <w:r>
        <w:t xml:space="preserve"> down the sidewalk-near the picnic table). Lyn will be draped in a black veil and will remain silent and faceless and hold a basket of apples. Julia will read this invitation to each of us:</w:t>
      </w:r>
    </w:p>
    <w:p w:rsidR="00EC4F76" w:rsidRDefault="002E3F11">
      <w:pPr>
        <w:pStyle w:val="Bodytext0"/>
        <w:framePr w:w="10274" w:h="13399" w:hRule="exact" w:wrap="around" w:vAnchor="page" w:hAnchor="page" w:x="811" w:y="1352"/>
        <w:shd w:val="clear" w:color="auto" w:fill="auto"/>
        <w:spacing w:before="0" w:after="0" w:line="331" w:lineRule="exact"/>
        <w:ind w:left="40" w:right="400"/>
        <w:jc w:val="left"/>
      </w:pPr>
      <w:r>
        <w:t>"Release old fears and open your heart to the magical powers of tr</w:t>
      </w:r>
      <w:r>
        <w:t>ansformation and connection.</w:t>
      </w:r>
    </w:p>
    <w:p w:rsidR="00EC4F76" w:rsidRDefault="002E3F11">
      <w:pPr>
        <w:pStyle w:val="Bodytext0"/>
        <w:framePr w:w="10274" w:h="13399" w:hRule="exact" w:wrap="around" w:vAnchor="page" w:hAnchor="page" w:x="811" w:y="1352"/>
        <w:shd w:val="clear" w:color="auto" w:fill="auto"/>
        <w:spacing w:before="0" w:after="0" w:line="331" w:lineRule="exact"/>
        <w:ind w:left="40" w:firstLine="160"/>
        <w:jc w:val="left"/>
      </w:pPr>
      <w:r>
        <w:t>With your first bite a new cycle begins.</w:t>
      </w:r>
    </w:p>
    <w:p w:rsidR="00EC4F76" w:rsidRDefault="002E3F11">
      <w:pPr>
        <w:pStyle w:val="Bodytext0"/>
        <w:framePr w:w="10274" w:h="13399" w:hRule="exact" w:wrap="around" w:vAnchor="page" w:hAnchor="page" w:x="811" w:y="1352"/>
        <w:shd w:val="clear" w:color="auto" w:fill="auto"/>
        <w:spacing w:before="0" w:after="0" w:line="331" w:lineRule="exact"/>
        <w:ind w:left="40" w:right="260" w:firstLine="160"/>
        <w:jc w:val="left"/>
      </w:pPr>
      <w:r>
        <w:t>Take a moment now to make this conscious decision or keep your apple until that moment arrives."</w:t>
      </w:r>
    </w:p>
    <w:p w:rsidR="00EC4F76" w:rsidRDefault="002E3F11">
      <w:pPr>
        <w:pStyle w:val="Bodytext0"/>
        <w:framePr w:w="10274" w:h="13399" w:hRule="exact" w:wrap="around" w:vAnchor="page" w:hAnchor="page" w:x="811" w:y="1352"/>
        <w:shd w:val="clear" w:color="auto" w:fill="auto"/>
        <w:spacing w:before="0" w:after="0" w:line="331" w:lineRule="exact"/>
        <w:ind w:left="40"/>
        <w:jc w:val="left"/>
      </w:pPr>
      <w:r>
        <w:t>Lyn silently offers each an apple then we will be directed to go inside and join the</w:t>
      </w:r>
    </w:p>
    <w:p w:rsidR="00EC4F76" w:rsidRDefault="002E3F11">
      <w:pPr>
        <w:pStyle w:val="Bodytext0"/>
        <w:framePr w:w="10274" w:h="13399" w:hRule="exact" w:wrap="around" w:vAnchor="page" w:hAnchor="page" w:x="811" w:y="1352"/>
        <w:shd w:val="clear" w:color="auto" w:fill="auto"/>
        <w:spacing w:before="0" w:after="0" w:line="331" w:lineRule="exact"/>
        <w:ind w:left="40"/>
        <w:jc w:val="left"/>
      </w:pPr>
      <w:proofErr w:type="gramStart"/>
      <w:r>
        <w:t>circ</w:t>
      </w:r>
      <w:r>
        <w:t>le</w:t>
      </w:r>
      <w:proofErr w:type="gramEnd"/>
      <w:r>
        <w:t xml:space="preserve"> (Wendy will already be sitting in the circle) </w:t>
      </w:r>
      <w:r>
        <w:rPr>
          <w:rStyle w:val="Bodytext2"/>
        </w:rPr>
        <w:t xml:space="preserve">( a </w:t>
      </w:r>
      <w:proofErr w:type="spellStart"/>
      <w:r>
        <w:rPr>
          <w:rStyle w:val="Bodytext2"/>
        </w:rPr>
        <w:t>cd</w:t>
      </w:r>
      <w:proofErr w:type="spellEnd"/>
      <w:r>
        <w:rPr>
          <w:rStyle w:val="Bodytext2"/>
        </w:rPr>
        <w:t xml:space="preserve"> of Tibetan bowls music will be</w:t>
      </w:r>
    </w:p>
    <w:p w:rsidR="00EC4F76" w:rsidRDefault="002E3F11">
      <w:pPr>
        <w:pStyle w:val="Bodytext0"/>
        <w:framePr w:w="10274" w:h="13399" w:hRule="exact" w:wrap="around" w:vAnchor="page" w:hAnchor="page" w:x="811" w:y="1352"/>
        <w:shd w:val="clear" w:color="auto" w:fill="auto"/>
        <w:spacing w:before="0" w:after="0" w:line="331" w:lineRule="exact"/>
        <w:ind w:left="40"/>
        <w:jc w:val="left"/>
      </w:pPr>
      <w:proofErr w:type="gramStart"/>
      <w:r>
        <w:rPr>
          <w:rStyle w:val="Bodytext2"/>
        </w:rPr>
        <w:t>playing</w:t>
      </w:r>
      <w:proofErr w:type="gramEnd"/>
      <w:r>
        <w:rPr>
          <w:rStyle w:val="Bodytext2"/>
        </w:rPr>
        <w:t xml:space="preserve"> as we are all seated)</w:t>
      </w:r>
    </w:p>
    <w:p w:rsidR="00EC4F76" w:rsidRDefault="002E3F11">
      <w:pPr>
        <w:pStyle w:val="Bodytext0"/>
        <w:framePr w:w="10274" w:h="13399" w:hRule="exact" w:wrap="around" w:vAnchor="page" w:hAnchor="page" w:x="811" w:y="1352"/>
        <w:shd w:val="clear" w:color="auto" w:fill="auto"/>
        <w:spacing w:before="0" w:after="397" w:line="331" w:lineRule="exact"/>
        <w:ind w:left="40"/>
        <w:jc w:val="left"/>
      </w:pPr>
      <w:r>
        <w:rPr>
          <w:rStyle w:val="Bodytext3"/>
        </w:rPr>
        <w:t>Timing: begin by 5:15 and allow 15-20 minutes?</w:t>
      </w:r>
    </w:p>
    <w:p w:rsidR="00EC4F76" w:rsidRDefault="002E3F11">
      <w:pPr>
        <w:pStyle w:val="Bodytext0"/>
        <w:framePr w:w="10274" w:h="13399" w:hRule="exact" w:wrap="around" w:vAnchor="page" w:hAnchor="page" w:x="811" w:y="1352"/>
        <w:shd w:val="clear" w:color="auto" w:fill="auto"/>
        <w:spacing w:before="0" w:after="307" w:line="210" w:lineRule="exact"/>
        <w:ind w:left="40"/>
        <w:jc w:val="left"/>
      </w:pPr>
      <w:r>
        <w:rPr>
          <w:rStyle w:val="Bodytext1"/>
        </w:rPr>
        <w:t>Rituals in the house circle</w:t>
      </w:r>
    </w:p>
    <w:p w:rsidR="00EC4F76" w:rsidRDefault="002E3F11">
      <w:pPr>
        <w:pStyle w:val="Bodytext0"/>
        <w:framePr w:w="10274" w:h="13399" w:hRule="exact" w:wrap="around" w:vAnchor="page" w:hAnchor="page" w:x="811" w:y="1352"/>
        <w:shd w:val="clear" w:color="auto" w:fill="auto"/>
        <w:spacing w:before="0" w:after="346" w:line="331" w:lineRule="exact"/>
        <w:ind w:left="40" w:right="400"/>
      </w:pPr>
      <w:r>
        <w:t xml:space="preserve">When all have settled into the circle and a few moments have </w:t>
      </w:r>
      <w:r>
        <w:t xml:space="preserve">passed for the last to join to have a bit of time to collect and ground </w:t>
      </w:r>
      <w:proofErr w:type="gramStart"/>
      <w:r>
        <w:t>themselves</w:t>
      </w:r>
      <w:proofErr w:type="gramEnd"/>
      <w:r>
        <w:t>, Wendy will welcome the group and read this introduction to the celebration:</w:t>
      </w:r>
    </w:p>
    <w:p w:rsidR="00EC4F76" w:rsidRDefault="002E3F11">
      <w:pPr>
        <w:pStyle w:val="Bodytext21"/>
        <w:framePr w:w="10274" w:h="13399" w:hRule="exact" w:wrap="around" w:vAnchor="page" w:hAnchor="page" w:x="811" w:y="1352"/>
        <w:shd w:val="clear" w:color="auto" w:fill="auto"/>
        <w:spacing w:before="0"/>
        <w:ind w:left="40" w:right="260" w:firstLine="700"/>
      </w:pPr>
      <w:r>
        <w:rPr>
          <w:rStyle w:val="Bodytext22"/>
        </w:rPr>
        <w:t xml:space="preserve">“We meet within these blessed bounds to celebrate </w:t>
      </w:r>
      <w:proofErr w:type="spellStart"/>
      <w:r>
        <w:rPr>
          <w:rStyle w:val="Bodytext22"/>
        </w:rPr>
        <w:t>Samhain</w:t>
      </w:r>
      <w:proofErr w:type="spellEnd"/>
      <w:r>
        <w:rPr>
          <w:rStyle w:val="Bodytext22"/>
        </w:rPr>
        <w:t>, the time of passing from one season t</w:t>
      </w:r>
      <w:r>
        <w:rPr>
          <w:rStyle w:val="Bodytext22"/>
        </w:rPr>
        <w:t>o the next, passing from the old year to the new, passing from life to death to life. The pumpkins are ripe in the fields as the North wind chills the air. The Earth is dark and cold and brown-the Earth that was so fair. The Wheel has turned full cycle, fr</w:t>
      </w:r>
      <w:r>
        <w:rPr>
          <w:rStyle w:val="Bodytext22"/>
        </w:rPr>
        <w:t>om birth to death at last; and we look back for knowledge from the life that now has passed--the knowledge that is the seed of all we will be and feel—the knowledge that comes from living the turning of the Wheel”</w:t>
      </w:r>
    </w:p>
    <w:p w:rsidR="00EC4F76" w:rsidRDefault="002E3F11">
      <w:pPr>
        <w:pStyle w:val="Bodytext21"/>
        <w:framePr w:w="10274" w:h="13399" w:hRule="exact" w:wrap="around" w:vAnchor="page" w:hAnchor="page" w:x="811" w:y="1352"/>
        <w:shd w:val="clear" w:color="auto" w:fill="auto"/>
        <w:spacing w:before="0" w:after="260"/>
        <w:ind w:left="40"/>
      </w:pPr>
      <w:r>
        <w:rPr>
          <w:rStyle w:val="Bodytext23"/>
        </w:rPr>
        <w:t>(</w:t>
      </w:r>
      <w:proofErr w:type="gramStart"/>
      <w:r>
        <w:rPr>
          <w:rStyle w:val="Bodytext23"/>
        </w:rPr>
        <w:t>timing</w:t>
      </w:r>
      <w:proofErr w:type="gramEnd"/>
      <w:r>
        <w:rPr>
          <w:rStyle w:val="Bodytext23"/>
        </w:rPr>
        <w:t>: 3-5 minutes)</w:t>
      </w:r>
    </w:p>
    <w:p w:rsidR="00EC4F76" w:rsidRDefault="002E3F11">
      <w:pPr>
        <w:pStyle w:val="Bodytext0"/>
        <w:framePr w:w="10274" w:h="13399" w:hRule="exact" w:wrap="around" w:vAnchor="page" w:hAnchor="page" w:x="811" w:y="1352"/>
        <w:shd w:val="clear" w:color="auto" w:fill="auto"/>
        <w:spacing w:before="0" w:after="391" w:line="324" w:lineRule="exact"/>
        <w:ind w:left="40" w:right="400"/>
        <w:jc w:val="left"/>
      </w:pPr>
      <w:r>
        <w:t>At the conclusion of</w:t>
      </w:r>
      <w:r>
        <w:t xml:space="preserve"> Wendy's welcoming words, we (the team) will all stand and point wands to the center. Lyn will count as we circle our wands in a counter clockwise direction nine times.</w:t>
      </w:r>
    </w:p>
    <w:p w:rsidR="00EC4F76" w:rsidRDefault="002E3F11">
      <w:pPr>
        <w:pStyle w:val="Bodytext0"/>
        <w:framePr w:w="10274" w:h="13399" w:hRule="exact" w:wrap="around" w:vAnchor="page" w:hAnchor="page" w:x="811" w:y="1352"/>
        <w:shd w:val="clear" w:color="auto" w:fill="auto"/>
        <w:spacing w:before="0" w:after="293" w:line="210" w:lineRule="exact"/>
        <w:ind w:left="40"/>
        <w:jc w:val="left"/>
      </w:pPr>
      <w:r>
        <w:t xml:space="preserve">Lyn will then present a ritual creating a chi field </w:t>
      </w:r>
      <w:r>
        <w:rPr>
          <w:rStyle w:val="Bodytext3"/>
        </w:rPr>
        <w:t>(timing: Lyn, 10 minutes</w:t>
      </w:r>
      <w:proofErr w:type="gramStart"/>
      <w:r>
        <w:rPr>
          <w:rStyle w:val="Bodytext3"/>
        </w:rPr>
        <w:t>? )</w:t>
      </w:r>
      <w:proofErr w:type="gramEnd"/>
    </w:p>
    <w:p w:rsidR="00EC4F76" w:rsidRDefault="002E3F11">
      <w:pPr>
        <w:pStyle w:val="Bodytext31"/>
        <w:framePr w:w="10274" w:h="13399" w:hRule="exact" w:wrap="around" w:vAnchor="page" w:hAnchor="page" w:x="811" w:y="1352"/>
        <w:shd w:val="clear" w:color="auto" w:fill="auto"/>
        <w:spacing w:before="0"/>
        <w:ind w:left="40"/>
      </w:pPr>
      <w:r>
        <w:t>O</w:t>
      </w:r>
      <w:r>
        <w:rPr>
          <w:vertAlign w:val="superscript"/>
        </w:rPr>
        <w:t>n</w:t>
      </w:r>
      <w:r>
        <w:t xml:space="preserve"> this</w:t>
      </w:r>
      <w:r>
        <w:t xml:space="preserve"> dark and sacred night we come </w:t>
      </w:r>
      <w:proofErr w:type="spellStart"/>
      <w:r>
        <w:t>togetherto</w:t>
      </w:r>
      <w:proofErr w:type="spellEnd"/>
      <w:r>
        <w:t xml:space="preserve"> </w:t>
      </w:r>
      <w:proofErr w:type="spellStart"/>
      <w:r>
        <w:t>honorthis</w:t>
      </w:r>
      <w:proofErr w:type="spellEnd"/>
      <w:r>
        <w:t xml:space="preserve"> special time which marks the shift of</w:t>
      </w:r>
    </w:p>
    <w:p w:rsidR="00EC4F76" w:rsidRDefault="002E3F11">
      <w:pPr>
        <w:pStyle w:val="Bodytext31"/>
        <w:framePr w:w="10274" w:h="13399" w:hRule="exact" w:wrap="around" w:vAnchor="page" w:hAnchor="page" w:x="811" w:y="1352"/>
        <w:shd w:val="clear" w:color="auto" w:fill="auto"/>
        <w:spacing w:before="0"/>
        <w:ind w:left="40"/>
      </w:pPr>
      <w:proofErr w:type="gramStart"/>
      <w:r>
        <w:t>attention</w:t>
      </w:r>
      <w:proofErr w:type="gramEnd"/>
      <w:r>
        <w:t xml:space="preserve"> from the physical to the spiritual from that which is seen to the power and wisdom of the</w:t>
      </w:r>
    </w:p>
    <w:p w:rsidR="00EC4F76" w:rsidRDefault="002E3F11">
      <w:pPr>
        <w:pStyle w:val="Bodytext31"/>
        <w:framePr w:w="10274" w:h="13399" w:hRule="exact" w:wrap="around" w:vAnchor="page" w:hAnchor="page" w:x="811" w:y="1352"/>
        <w:shd w:val="clear" w:color="auto" w:fill="auto"/>
        <w:spacing w:before="0"/>
        <w:ind w:left="40"/>
      </w:pPr>
      <w:proofErr w:type="gramStart"/>
      <w:r>
        <w:t>unseen</w:t>
      </w:r>
      <w:proofErr w:type="gramEnd"/>
      <w:r>
        <w:t>.</w:t>
      </w:r>
    </w:p>
    <w:p w:rsidR="00EC4F76" w:rsidRDefault="00EC4F76">
      <w:pPr>
        <w:rPr>
          <w:sz w:val="2"/>
          <w:szCs w:val="2"/>
        </w:rPr>
        <w:sectPr w:rsidR="00EC4F76">
          <w:pgSz w:w="12240" w:h="15840"/>
          <w:pgMar w:top="0" w:right="0" w:bottom="0" w:left="0" w:header="0" w:footer="3" w:gutter="0"/>
          <w:cols w:space="720"/>
          <w:noEndnote/>
          <w:docGrid w:linePitch="360"/>
        </w:sectPr>
      </w:pPr>
    </w:p>
    <w:p w:rsidR="00EC4F76" w:rsidRDefault="002E3F11">
      <w:pPr>
        <w:pStyle w:val="Bodytext50"/>
        <w:framePr w:wrap="around" w:vAnchor="page" w:hAnchor="page" w:x="416" w:y="13970"/>
        <w:shd w:val="clear" w:color="auto" w:fill="auto"/>
        <w:spacing w:line="130" w:lineRule="exact"/>
      </w:pPr>
      <w:r>
        <w:lastRenderedPageBreak/>
        <w:t>\</w:t>
      </w:r>
    </w:p>
    <w:p w:rsidR="00EC4F76" w:rsidRDefault="002E3F11">
      <w:pPr>
        <w:pStyle w:val="Bodytext40"/>
        <w:framePr w:w="10339" w:h="14461" w:hRule="exact" w:wrap="around" w:vAnchor="page" w:hAnchor="page" w:x="1129" w:y="747"/>
        <w:shd w:val="clear" w:color="auto" w:fill="auto"/>
        <w:spacing w:after="354"/>
        <w:ind w:left="40" w:right="340"/>
      </w:pPr>
      <w:r>
        <w:t xml:space="preserve">We invoice this love, guidance and </w:t>
      </w:r>
      <w:r>
        <w:t xml:space="preserve">insight </w:t>
      </w:r>
      <w:proofErr w:type="spellStart"/>
      <w:r>
        <w:t>byjoining</w:t>
      </w:r>
      <w:proofErr w:type="spellEnd"/>
      <w:r>
        <w:t xml:space="preserve"> together in thought as well as heart feeling as we create a magic field of connection.</w:t>
      </w:r>
    </w:p>
    <w:p w:rsidR="00EC4F76" w:rsidRDefault="002E3F11">
      <w:pPr>
        <w:pStyle w:val="Bodytext40"/>
        <w:framePr w:w="10339" w:h="14461" w:hRule="exact" w:wrap="around" w:vAnchor="page" w:hAnchor="page" w:x="1129" w:y="747"/>
        <w:shd w:val="clear" w:color="auto" w:fill="auto"/>
        <w:spacing w:after="0" w:line="382" w:lineRule="exact"/>
        <w:ind w:left="40"/>
      </w:pPr>
      <w:r>
        <w:t xml:space="preserve">Expanding out through the top of the head we spread out effortlessly into the </w:t>
      </w:r>
      <w:proofErr w:type="spellStart"/>
      <w:r>
        <w:t>slcy</w:t>
      </w:r>
      <w:proofErr w:type="spellEnd"/>
      <w:r>
        <w:t>, the heavens, the</w:t>
      </w:r>
    </w:p>
    <w:p w:rsidR="00EC4F76" w:rsidRDefault="002E3F11">
      <w:pPr>
        <w:pStyle w:val="Bodytext40"/>
        <w:framePr w:w="10339" w:h="14461" w:hRule="exact" w:wrap="around" w:vAnchor="page" w:hAnchor="page" w:x="1129" w:y="747"/>
        <w:shd w:val="clear" w:color="auto" w:fill="auto"/>
        <w:spacing w:after="0" w:line="382" w:lineRule="exact"/>
        <w:ind w:left="40"/>
      </w:pPr>
      <w:proofErr w:type="gramStart"/>
      <w:r>
        <w:t>stars</w:t>
      </w:r>
      <w:proofErr w:type="gramEnd"/>
      <w:r>
        <w:t xml:space="preserve"> the radiance of the cosmos, the </w:t>
      </w:r>
      <w:proofErr w:type="spellStart"/>
      <w:r>
        <w:t>spiralinggalaxies</w:t>
      </w:r>
      <w:proofErr w:type="spellEnd"/>
      <w:r>
        <w:t xml:space="preserve"> with their magnificent ability to cleanse</w:t>
      </w:r>
    </w:p>
    <w:p w:rsidR="00EC4F76" w:rsidRDefault="002E3F11">
      <w:pPr>
        <w:pStyle w:val="Bodytext40"/>
        <w:framePr w:w="10339" w:h="14461" w:hRule="exact" w:wrap="around" w:vAnchor="page" w:hAnchor="page" w:x="1129" w:y="747"/>
        <w:shd w:val="clear" w:color="auto" w:fill="auto"/>
        <w:spacing w:after="363" w:line="382" w:lineRule="exact"/>
        <w:ind w:left="40"/>
      </w:pPr>
      <w:proofErr w:type="gramStart"/>
      <w:r>
        <w:t>the</w:t>
      </w:r>
      <w:proofErr w:type="gramEnd"/>
      <w:r>
        <w:t xml:space="preserve"> soul while restoring peace., the black holes in all their mystery. We honor the sacred space.</w:t>
      </w:r>
    </w:p>
    <w:p w:rsidR="00EC4F76" w:rsidRDefault="002E3F11">
      <w:pPr>
        <w:pStyle w:val="Bodytext40"/>
        <w:framePr w:w="10339" w:h="14461" w:hRule="exact" w:wrap="around" w:vAnchor="page" w:hAnchor="page" w:x="1129" w:y="747"/>
        <w:shd w:val="clear" w:color="auto" w:fill="auto"/>
        <w:spacing w:after="363" w:line="378" w:lineRule="exact"/>
        <w:ind w:left="40" w:right="340"/>
      </w:pPr>
      <w:r>
        <w:t xml:space="preserve">Relaxing all of our senses we begin to listen to the voice of Mother P </w:t>
      </w:r>
      <w:proofErr w:type="spellStart"/>
      <w:r>
        <w:t>arth</w:t>
      </w:r>
      <w:proofErr w:type="spellEnd"/>
      <w:r>
        <w:t xml:space="preserve"> through the soles of o</w:t>
      </w:r>
      <w:r>
        <w:t>ur feet. W</w:t>
      </w:r>
      <w:r>
        <w:rPr>
          <w:vertAlign w:val="superscript"/>
        </w:rPr>
        <w:t>e</w:t>
      </w:r>
      <w:r>
        <w:t xml:space="preserve"> extend our listening abilities further, like deep roots they penetrate into all nooks and crannies. A</w:t>
      </w:r>
      <w:r>
        <w:rPr>
          <w:vertAlign w:val="superscript"/>
        </w:rPr>
        <w:t>n</w:t>
      </w:r>
      <w:r>
        <w:t>y secret doorways and paths to the (</w:t>
      </w:r>
      <w:proofErr w:type="spellStart"/>
      <w:r>
        <w:t>Jnderworld</w:t>
      </w:r>
      <w:proofErr w:type="spellEnd"/>
      <w:r>
        <w:t xml:space="preserve"> are touched as we avail ourselves even more deeply to open to the world of magic, fairies and P</w:t>
      </w:r>
      <w:r>
        <w:t xml:space="preserve"> </w:t>
      </w:r>
      <w:proofErr w:type="spellStart"/>
      <w:r>
        <w:t>arth</w:t>
      </w:r>
      <w:proofErr w:type="spellEnd"/>
      <w:r>
        <w:t xml:space="preserve"> </w:t>
      </w:r>
      <w:proofErr w:type="spellStart"/>
      <w:r>
        <w:t>Orones</w:t>
      </w:r>
      <w:proofErr w:type="spellEnd"/>
      <w:r>
        <w:t xml:space="preserve"> with their deep understanding of the ways of Nature. We honor this sacred space.</w:t>
      </w:r>
    </w:p>
    <w:p w:rsidR="00EC4F76" w:rsidRDefault="002E3F11">
      <w:pPr>
        <w:pStyle w:val="Bodytext40"/>
        <w:framePr w:w="10339" w:h="14461" w:hRule="exact" w:wrap="around" w:vAnchor="page" w:hAnchor="page" w:x="1129" w:y="747"/>
        <w:shd w:val="clear" w:color="auto" w:fill="auto"/>
        <w:spacing w:after="357"/>
        <w:ind w:left="40" w:right="340"/>
      </w:pPr>
      <w:r>
        <w:t>W</w:t>
      </w:r>
      <w:r>
        <w:rPr>
          <w:vertAlign w:val="superscript"/>
        </w:rPr>
        <w:t>e</w:t>
      </w:r>
      <w:r>
        <w:t xml:space="preserve"> expand our consciousness to the direction before </w:t>
      </w:r>
      <w:proofErr w:type="spellStart"/>
      <w:r>
        <w:t>usjoining</w:t>
      </w:r>
      <w:proofErr w:type="spellEnd"/>
      <w:r>
        <w:t xml:space="preserve"> with the Spirit </w:t>
      </w:r>
      <w:proofErr w:type="spellStart"/>
      <w:proofErr w:type="gramStart"/>
      <w:r>
        <w:t>O</w:t>
      </w:r>
      <w:r>
        <w:rPr>
          <w:vertAlign w:val="superscript"/>
        </w:rPr>
        <w:t>r</w:t>
      </w:r>
      <w:r>
        <w:t>°</w:t>
      </w:r>
      <w:proofErr w:type="gramEnd"/>
      <w:r>
        <w:t>nes</w:t>
      </w:r>
      <w:proofErr w:type="spellEnd"/>
      <w:r>
        <w:t>. Here we connect with their power to dream and to affect the world of dreams.</w:t>
      </w:r>
    </w:p>
    <w:p w:rsidR="00EC4F76" w:rsidRDefault="002E3F11">
      <w:pPr>
        <w:pStyle w:val="Bodytext40"/>
        <w:framePr w:w="10339" w:h="14461" w:hRule="exact" w:wrap="around" w:vAnchor="page" w:hAnchor="page" w:x="1129" w:y="747"/>
        <w:shd w:val="clear" w:color="auto" w:fill="auto"/>
        <w:spacing w:after="363" w:line="378" w:lineRule="exact"/>
        <w:ind w:left="40" w:right="340"/>
      </w:pPr>
      <w:r>
        <w:t xml:space="preserve">We relax into the realms behind us, merging with the </w:t>
      </w:r>
      <w:proofErr w:type="spellStart"/>
      <w:r>
        <w:t>Rire</w:t>
      </w:r>
      <w:proofErr w:type="spellEnd"/>
      <w:r>
        <w:t xml:space="preserve"> £</w:t>
      </w:r>
      <w:proofErr w:type="spellStart"/>
      <w:r>
        <w:t>rones</w:t>
      </w:r>
      <w:proofErr w:type="spellEnd"/>
      <w:r>
        <w:t>. We humbly acknowledge their cauldrons of transformation and we allow ourselves to be purified by them.</w:t>
      </w:r>
    </w:p>
    <w:p w:rsidR="00EC4F76" w:rsidRDefault="006D0316">
      <w:pPr>
        <w:pStyle w:val="Bodytext40"/>
        <w:framePr w:w="10339" w:h="14461" w:hRule="exact" w:wrap="around" w:vAnchor="page" w:hAnchor="page" w:x="1129" w:y="747"/>
        <w:shd w:val="clear" w:color="auto" w:fill="auto"/>
        <w:ind w:left="40" w:right="520"/>
        <w:jc w:val="both"/>
      </w:pPr>
      <w:r>
        <w:t>We</w:t>
      </w:r>
      <w:r>
        <w:rPr>
          <w:vertAlign w:val="superscript"/>
        </w:rPr>
        <w:t xml:space="preserve"> </w:t>
      </w:r>
      <w:r w:rsidR="002E3F11">
        <w:t xml:space="preserve"> </w:t>
      </w:r>
      <w:r>
        <w:t xml:space="preserve"> </w:t>
      </w:r>
      <w:r w:rsidR="002E3F11">
        <w:t>allow the right and left sides of the body to open, soften and release outward into</w:t>
      </w:r>
      <w:r w:rsidR="002E3F11">
        <w:t xml:space="preserve"> the spiritual fi</w:t>
      </w:r>
      <w:r w:rsidR="00CD778C">
        <w:t>eld of wondrous information. The Water C</w:t>
      </w:r>
      <w:r w:rsidR="002E3F11">
        <w:t xml:space="preserve">rones await us with their powers of divination, always ready to assist yet </w:t>
      </w:r>
      <w:r>
        <w:t>quiet</w:t>
      </w:r>
      <w:r w:rsidR="002E3F11">
        <w:t xml:space="preserve"> until we ask.</w:t>
      </w:r>
    </w:p>
    <w:p w:rsidR="00EC4F76" w:rsidRDefault="006D0316">
      <w:pPr>
        <w:pStyle w:val="Bodytext40"/>
        <w:framePr w:w="10339" w:h="14461" w:hRule="exact" w:wrap="around" w:vAnchor="page" w:hAnchor="page" w:x="1129" w:y="747"/>
        <w:shd w:val="clear" w:color="auto" w:fill="auto"/>
        <w:spacing w:after="0"/>
        <w:ind w:left="40" w:right="340"/>
      </w:pPr>
      <w:r>
        <w:t>In</w:t>
      </w:r>
      <w:r w:rsidR="002E3F11">
        <w:t xml:space="preserve"> all directions we continue to release and spread our a</w:t>
      </w:r>
      <w:r w:rsidR="00CD778C">
        <w:t>ntennae out into the universe- r</w:t>
      </w:r>
      <w:r w:rsidR="002E3F11">
        <w:t xml:space="preserve">eleasing </w:t>
      </w:r>
      <w:r w:rsidR="002E3F11">
        <w:t>stagnant energies, while letting</w:t>
      </w:r>
      <w:r>
        <w:t xml:space="preserve"> </w:t>
      </w:r>
      <w:r w:rsidR="002E3F11">
        <w:t>go of our hold on old patterns that no longer serve us.</w:t>
      </w:r>
    </w:p>
    <w:p w:rsidR="00EC4F76" w:rsidRDefault="002E3F11">
      <w:pPr>
        <w:pStyle w:val="Bodytext40"/>
        <w:framePr w:w="10339" w:h="14461" w:hRule="exact" w:wrap="around" w:vAnchor="page" w:hAnchor="page" w:x="1129" w:y="747"/>
        <w:shd w:val="clear" w:color="auto" w:fill="auto"/>
        <w:spacing w:after="0"/>
        <w:ind w:left="40"/>
      </w:pPr>
      <w:r>
        <w:t xml:space="preserve">As we continue </w:t>
      </w:r>
      <w:r w:rsidR="006D0316">
        <w:t>this</w:t>
      </w:r>
      <w:r>
        <w:t xml:space="preserve"> expansion</w:t>
      </w:r>
    </w:p>
    <w:p w:rsidR="00EC4F76" w:rsidRDefault="002E3F11">
      <w:pPr>
        <w:pStyle w:val="Bodytext40"/>
        <w:framePr w:w="10339" w:h="14461" w:hRule="exact" w:wrap="around" w:vAnchor="page" w:hAnchor="page" w:x="1129" w:y="747"/>
        <w:shd w:val="clear" w:color="auto" w:fill="auto"/>
        <w:tabs>
          <w:tab w:val="left" w:leader="dot" w:pos="3561"/>
        </w:tabs>
        <w:spacing w:after="0"/>
        <w:ind w:left="40"/>
        <w:jc w:val="both"/>
      </w:pPr>
      <w:r>
        <w:t>We connect with our ancestors</w:t>
      </w:r>
      <w:r>
        <w:tab/>
      </w:r>
    </w:p>
    <w:p w:rsidR="00EC4F76" w:rsidRDefault="002E3F11">
      <w:pPr>
        <w:pStyle w:val="Bodytext40"/>
        <w:framePr w:w="10339" w:h="14461" w:hRule="exact" w:wrap="around" w:vAnchor="page" w:hAnchor="page" w:x="1129" w:y="747"/>
        <w:shd w:val="clear" w:color="auto" w:fill="auto"/>
        <w:spacing w:after="0"/>
        <w:ind w:left="40" w:right="340"/>
      </w:pPr>
      <w:proofErr w:type="gramStart"/>
      <w:r>
        <w:t>our</w:t>
      </w:r>
      <w:proofErr w:type="gramEnd"/>
      <w:r>
        <w:t xml:space="preserve"> mothers, fathers, sisters, brothers A</w:t>
      </w:r>
      <w:r>
        <w:rPr>
          <w:vertAlign w:val="superscript"/>
        </w:rPr>
        <w:t>un</w:t>
      </w:r>
      <w:r>
        <w:t>ts, (</w:t>
      </w:r>
      <w:r w:rsidR="00CD778C">
        <w:t>U</w:t>
      </w:r>
      <w:r>
        <w:t xml:space="preserve">ncles, cousins (grandparents and </w:t>
      </w:r>
      <w:r>
        <w:rPr>
          <w:rStyle w:val="Bodytext4Bold"/>
        </w:rPr>
        <w:t>Great</w:t>
      </w:r>
      <w:r>
        <w:t xml:space="preserve"> (grandparents C)ear</w:t>
      </w:r>
      <w:r>
        <w:t xml:space="preserve"> friends who were our family....</w:t>
      </w:r>
    </w:p>
    <w:p w:rsidR="00EC4F76" w:rsidRDefault="00CD778C">
      <w:pPr>
        <w:pStyle w:val="Bodytext40"/>
        <w:framePr w:w="10339" w:h="14461" w:hRule="exact" w:wrap="around" w:vAnchor="page" w:hAnchor="page" w:x="1129" w:y="747"/>
        <w:shd w:val="clear" w:color="auto" w:fill="auto"/>
        <w:spacing w:after="0"/>
        <w:ind w:left="40" w:right="340"/>
      </w:pPr>
      <w:r>
        <w:t>With</w:t>
      </w:r>
      <w:r w:rsidR="002E3F11">
        <w:t xml:space="preserve"> those who have come before us </w:t>
      </w:r>
      <w:proofErr w:type="gramStart"/>
      <w:r w:rsidR="002E3F11">
        <w:t>And</w:t>
      </w:r>
      <w:proofErr w:type="gramEnd"/>
      <w:r w:rsidR="002E3F11">
        <w:t xml:space="preserve"> those who have spent time with us....</w:t>
      </w:r>
    </w:p>
    <w:p w:rsidR="00EC4F76" w:rsidRDefault="002E3F11">
      <w:pPr>
        <w:pStyle w:val="Bodytext40"/>
        <w:framePr w:w="10339" w:h="14461" w:hRule="exact" w:wrap="around" w:vAnchor="page" w:hAnchor="page" w:x="1129" w:y="747"/>
        <w:shd w:val="clear" w:color="auto" w:fill="auto"/>
        <w:tabs>
          <w:tab w:val="left" w:leader="dot" w:pos="4605"/>
        </w:tabs>
        <w:spacing w:after="0"/>
        <w:ind w:left="40"/>
        <w:jc w:val="both"/>
      </w:pPr>
      <w:r>
        <w:t xml:space="preserve">We honor those beings </w:t>
      </w:r>
      <w:proofErr w:type="gramStart"/>
      <w:r>
        <w:t>who</w:t>
      </w:r>
      <w:proofErr w:type="gramEnd"/>
      <w:r>
        <w:t xml:space="preserve"> are yet to "be”</w:t>
      </w:r>
      <w:r>
        <w:tab/>
      </w:r>
    </w:p>
    <w:p w:rsidR="00CD778C" w:rsidRDefault="00CD778C">
      <w:pPr>
        <w:pStyle w:val="Bodytext40"/>
        <w:framePr w:w="10339" w:h="14461" w:hRule="exact" w:wrap="around" w:vAnchor="page" w:hAnchor="page" w:x="1129" w:y="747"/>
        <w:shd w:val="clear" w:color="auto" w:fill="auto"/>
        <w:spacing w:after="0"/>
        <w:ind w:left="40" w:right="340"/>
      </w:pPr>
      <w:r>
        <w:t>We connect in the heart w</w:t>
      </w:r>
      <w:r w:rsidR="002E3F11">
        <w:t xml:space="preserve">ith these spirits </w:t>
      </w:r>
    </w:p>
    <w:p w:rsidR="00EC4F76" w:rsidRDefault="002E3F11">
      <w:pPr>
        <w:pStyle w:val="Bodytext40"/>
        <w:framePr w:w="10339" w:h="14461" w:hRule="exact" w:wrap="around" w:vAnchor="page" w:hAnchor="page" w:x="1129" w:y="747"/>
        <w:shd w:val="clear" w:color="auto" w:fill="auto"/>
        <w:spacing w:after="0"/>
        <w:ind w:left="40" w:right="340"/>
      </w:pPr>
      <w:r>
        <w:t>And together</w:t>
      </w:r>
    </w:p>
    <w:p w:rsidR="00EC4F76" w:rsidRDefault="00CD778C">
      <w:pPr>
        <w:pStyle w:val="Bodytext40"/>
        <w:framePr w:w="10339" w:h="14461" w:hRule="exact" w:wrap="around" w:vAnchor="page" w:hAnchor="page" w:x="1129" w:y="747"/>
        <w:shd w:val="clear" w:color="auto" w:fill="auto"/>
        <w:spacing w:after="0"/>
        <w:ind w:left="40"/>
        <w:jc w:val="both"/>
      </w:pPr>
      <w:r w:rsidRPr="00CD778C">
        <w:rPr>
          <w:rStyle w:val="Bodytext4Bold"/>
          <w:b w:val="0"/>
        </w:rPr>
        <w:t>Expand</w:t>
      </w:r>
      <w:r w:rsidR="002E3F11">
        <w:t xml:space="preserve"> further into the infinite space</w:t>
      </w:r>
    </w:p>
    <w:p w:rsidR="00EC4F76" w:rsidRDefault="00EC4F76">
      <w:pPr>
        <w:rPr>
          <w:sz w:val="2"/>
          <w:szCs w:val="2"/>
        </w:rPr>
        <w:sectPr w:rsidR="00EC4F76">
          <w:pgSz w:w="12240" w:h="15840"/>
          <w:pgMar w:top="0" w:right="0" w:bottom="0" w:left="0" w:header="0" w:footer="3" w:gutter="0"/>
          <w:cols w:space="720"/>
          <w:noEndnote/>
          <w:docGrid w:linePitch="360"/>
        </w:sectPr>
      </w:pPr>
    </w:p>
    <w:p w:rsidR="00293604" w:rsidRDefault="002E3F11" w:rsidP="00293604">
      <w:pPr>
        <w:pStyle w:val="Bodytext31"/>
        <w:framePr w:w="10441" w:h="11532" w:hRule="exact" w:wrap="around" w:vAnchor="page" w:hAnchor="page" w:x="826" w:y="1022"/>
        <w:shd w:val="clear" w:color="auto" w:fill="auto"/>
        <w:spacing w:before="0" w:line="374" w:lineRule="exact"/>
        <w:ind w:left="40" w:right="5940"/>
      </w:pPr>
      <w:r>
        <w:lastRenderedPageBreak/>
        <w:t xml:space="preserve">Then gently and slowly </w:t>
      </w:r>
    </w:p>
    <w:p w:rsidR="00EC4F76" w:rsidRDefault="002E3F11" w:rsidP="00293604">
      <w:pPr>
        <w:pStyle w:val="Bodytext31"/>
        <w:framePr w:w="10441" w:h="11532" w:hRule="exact" w:wrap="around" w:vAnchor="page" w:hAnchor="page" w:x="826" w:y="1022"/>
        <w:shd w:val="clear" w:color="auto" w:fill="auto"/>
        <w:spacing w:before="0" w:line="374" w:lineRule="exact"/>
        <w:ind w:left="40" w:right="5940"/>
      </w:pPr>
      <w:r>
        <w:t>We shift the direction</w:t>
      </w:r>
    </w:p>
    <w:p w:rsidR="00EC4F76" w:rsidRDefault="00CD778C" w:rsidP="00293604">
      <w:pPr>
        <w:pStyle w:val="Bodytext31"/>
        <w:framePr w:w="10441" w:h="11532" w:hRule="exact" w:wrap="around" w:vAnchor="page" w:hAnchor="page" w:x="826" w:y="1022"/>
        <w:shd w:val="clear" w:color="auto" w:fill="auto"/>
        <w:spacing w:before="0" w:line="374" w:lineRule="exact"/>
        <w:ind w:left="40"/>
      </w:pPr>
      <w:r>
        <w:t>And</w:t>
      </w:r>
      <w:r w:rsidR="002E3F11">
        <w:t xml:space="preserve"> bring our attention back to the body.</w:t>
      </w:r>
    </w:p>
    <w:p w:rsidR="00EC4F76" w:rsidRDefault="00CD778C" w:rsidP="00293604">
      <w:pPr>
        <w:pStyle w:val="Bodytext31"/>
        <w:framePr w:w="10441" w:h="11532" w:hRule="exact" w:wrap="around" w:vAnchor="page" w:hAnchor="page" w:x="826" w:y="1022"/>
        <w:shd w:val="clear" w:color="auto" w:fill="auto"/>
        <w:spacing w:before="0" w:line="374" w:lineRule="exact"/>
        <w:ind w:left="40"/>
      </w:pPr>
      <w:proofErr w:type="gramStart"/>
      <w:r>
        <w:t xml:space="preserve">Back </w:t>
      </w:r>
      <w:r w:rsidR="002E3F11">
        <w:t>to our physical being.</w:t>
      </w:r>
      <w:proofErr w:type="gramEnd"/>
    </w:p>
    <w:p w:rsidR="00293604" w:rsidRDefault="00CD778C" w:rsidP="00293604">
      <w:pPr>
        <w:pStyle w:val="Bodytext31"/>
        <w:framePr w:w="10441" w:h="11532" w:hRule="exact" w:wrap="around" w:vAnchor="page" w:hAnchor="page" w:x="826" w:y="1022"/>
        <w:shd w:val="clear" w:color="auto" w:fill="auto"/>
        <w:spacing w:before="0" w:line="374" w:lineRule="exact"/>
        <w:ind w:left="40" w:right="4340"/>
      </w:pPr>
      <w:r>
        <w:t>K</w:t>
      </w:r>
      <w:r w:rsidR="002E3F11">
        <w:t>nowing</w:t>
      </w:r>
      <w:r>
        <w:t xml:space="preserve"> </w:t>
      </w:r>
      <w:r w:rsidR="002E3F11">
        <w:t xml:space="preserve">we have created much room in our inner chambers </w:t>
      </w:r>
    </w:p>
    <w:p w:rsidR="00EC4F76" w:rsidRDefault="002E3F11" w:rsidP="00293604">
      <w:pPr>
        <w:pStyle w:val="Bodytext31"/>
        <w:framePr w:w="10441" w:h="11532" w:hRule="exact" w:wrap="around" w:vAnchor="page" w:hAnchor="page" w:x="826" w:y="1022"/>
        <w:shd w:val="clear" w:color="auto" w:fill="auto"/>
        <w:spacing w:before="0" w:line="374" w:lineRule="exact"/>
        <w:ind w:left="40" w:right="4340"/>
      </w:pPr>
      <w:r>
        <w:t>We relax and trust that through this vehicle</w:t>
      </w:r>
    </w:p>
    <w:p w:rsidR="00EC4F76" w:rsidRDefault="002E3F11" w:rsidP="00293604">
      <w:pPr>
        <w:pStyle w:val="Bodytext31"/>
        <w:framePr w:w="10441" w:h="11532" w:hRule="exact" w:wrap="around" w:vAnchor="page" w:hAnchor="page" w:x="826" w:y="1022"/>
        <w:shd w:val="clear" w:color="auto" w:fill="auto"/>
        <w:spacing w:before="0" w:line="374" w:lineRule="exact"/>
        <w:ind w:left="40" w:right="4000"/>
      </w:pPr>
      <w:r>
        <w:t xml:space="preserve">We will have </w:t>
      </w:r>
      <w:r>
        <w:t>greater capacity t</w:t>
      </w:r>
      <w:r w:rsidR="00293604">
        <w:t>o speak to and be spoken to by l</w:t>
      </w:r>
      <w:r>
        <w:t>oved ones,</w:t>
      </w:r>
    </w:p>
    <w:p w:rsidR="00EC4F76" w:rsidRDefault="002E3F11" w:rsidP="00293604">
      <w:pPr>
        <w:pStyle w:val="Bodytext31"/>
        <w:framePr w:w="10441" w:h="11532" w:hRule="exact" w:wrap="around" w:vAnchor="page" w:hAnchor="page" w:x="826" w:y="1022"/>
        <w:shd w:val="clear" w:color="auto" w:fill="auto"/>
        <w:spacing w:before="0" w:line="374" w:lineRule="exact"/>
        <w:ind w:left="40"/>
      </w:pPr>
      <w:r>
        <w:t>New insights await our call</w:t>
      </w:r>
    </w:p>
    <w:p w:rsidR="00EC4F76" w:rsidRDefault="002E3F11" w:rsidP="00293604">
      <w:pPr>
        <w:pStyle w:val="Bodytext31"/>
        <w:framePr w:w="10441" w:h="11532" w:hRule="exact" w:wrap="around" w:vAnchor="page" w:hAnchor="page" w:x="826" w:y="1022"/>
        <w:shd w:val="clear" w:color="auto" w:fill="auto"/>
        <w:spacing w:before="0" w:line="374" w:lineRule="exact"/>
        <w:ind w:left="40"/>
      </w:pPr>
      <w:r>
        <w:t>And healing love prevails in our hearts.</w:t>
      </w:r>
    </w:p>
    <w:p w:rsidR="00EC4F76" w:rsidRDefault="00CD778C" w:rsidP="00293604">
      <w:pPr>
        <w:pStyle w:val="Bodytext31"/>
        <w:framePr w:w="10441" w:h="11532" w:hRule="exact" w:wrap="around" w:vAnchor="page" w:hAnchor="page" w:x="826" w:y="1022"/>
        <w:shd w:val="clear" w:color="auto" w:fill="auto"/>
        <w:spacing w:before="0" w:after="395" w:line="374" w:lineRule="exact"/>
        <w:ind w:left="40"/>
      </w:pPr>
      <w:r>
        <w:t>We</w:t>
      </w:r>
      <w:r w:rsidR="002E3F11">
        <w:t xml:space="preserve"> honor this sacred space.</w:t>
      </w:r>
    </w:p>
    <w:p w:rsidR="00EC4F76" w:rsidRDefault="002E3F11" w:rsidP="00293604">
      <w:pPr>
        <w:pStyle w:val="Bodytext0"/>
        <w:framePr w:w="10441" w:h="11532" w:hRule="exact" w:wrap="around" w:vAnchor="page" w:hAnchor="page" w:x="826" w:y="1022"/>
        <w:shd w:val="clear" w:color="auto" w:fill="auto"/>
        <w:spacing w:before="0" w:after="660" w:line="331" w:lineRule="exact"/>
        <w:ind w:left="40" w:right="840"/>
        <w:jc w:val="left"/>
      </w:pPr>
      <w:r>
        <w:t xml:space="preserve">Lyn will then begin the introducing of ourselves and naming our crone attributes and direct the </w:t>
      </w:r>
      <w:r>
        <w:t>rest to do the same around the circle.</w:t>
      </w:r>
    </w:p>
    <w:p w:rsidR="00EC4F76" w:rsidRDefault="002E3F11" w:rsidP="00293604">
      <w:pPr>
        <w:pStyle w:val="Bodytext0"/>
        <w:framePr w:w="10441" w:h="11532" w:hRule="exact" w:wrap="around" w:vAnchor="page" w:hAnchor="page" w:x="826" w:y="1022"/>
        <w:shd w:val="clear" w:color="auto" w:fill="auto"/>
        <w:spacing w:before="0" w:after="0" w:line="331" w:lineRule="exact"/>
        <w:ind w:left="40" w:right="320"/>
        <w:jc w:val="left"/>
      </w:pPr>
      <w:r>
        <w:t xml:space="preserve">Julia will then present the ancestor rituals beginning with the invitation for each of us to name our loved one and place their photo or symbol on the alter and light a candle to place in front of it. Then she will </w:t>
      </w:r>
      <w:r>
        <w:t>guide a meditation ending with a time for each to write what they wish to remember about the experience on paper (available in the center of the room with pens)</w:t>
      </w:r>
    </w:p>
    <w:p w:rsidR="00EC4F76" w:rsidRDefault="002E3F11" w:rsidP="00293604">
      <w:pPr>
        <w:pStyle w:val="Bodytext0"/>
        <w:framePr w:w="10441" w:h="11532" w:hRule="exact" w:wrap="around" w:vAnchor="page" w:hAnchor="page" w:x="826" w:y="1022"/>
        <w:shd w:val="clear" w:color="auto" w:fill="auto"/>
        <w:spacing w:before="0" w:after="0" w:line="670" w:lineRule="exact"/>
        <w:ind w:left="40" w:right="320"/>
        <w:jc w:val="left"/>
      </w:pPr>
      <w:r w:rsidRPr="00E16DE4">
        <w:rPr>
          <w:rStyle w:val="Bodytext3"/>
          <w:i/>
          <w:color w:val="auto"/>
        </w:rPr>
        <w:t>(</w:t>
      </w:r>
      <w:proofErr w:type="gramStart"/>
      <w:r w:rsidRPr="00E16DE4">
        <w:rPr>
          <w:rStyle w:val="Bodytext3"/>
          <w:i/>
          <w:color w:val="auto"/>
        </w:rPr>
        <w:t>timing</w:t>
      </w:r>
      <w:proofErr w:type="gramEnd"/>
      <w:r w:rsidRPr="00E16DE4">
        <w:rPr>
          <w:rStyle w:val="Bodytext3"/>
          <w:i/>
          <w:color w:val="auto"/>
        </w:rPr>
        <w:t>: ?? 30-45 minutes including the journaling</w:t>
      </w:r>
      <w:r>
        <w:rPr>
          <w:rStyle w:val="Bodytext3"/>
        </w:rPr>
        <w:t xml:space="preserve">) </w:t>
      </w:r>
      <w:r w:rsidRPr="00E16DE4">
        <w:rPr>
          <w:rStyle w:val="Bodytext6"/>
          <w:i/>
          <w:color w:val="auto"/>
        </w:rPr>
        <w:t>here are Julia's notes about this meditatio</w:t>
      </w:r>
      <w:r w:rsidRPr="00E16DE4">
        <w:rPr>
          <w:rStyle w:val="Bodytext6"/>
          <w:i/>
          <w:color w:val="auto"/>
        </w:rPr>
        <w:t>n:</w:t>
      </w:r>
    </w:p>
    <w:p w:rsidR="00EC4F76" w:rsidRDefault="002E3F11" w:rsidP="00293604">
      <w:pPr>
        <w:pStyle w:val="Bodytext61"/>
        <w:framePr w:w="10441" w:h="11532" w:hRule="exact" w:wrap="around" w:vAnchor="page" w:hAnchor="page" w:x="826" w:y="1022"/>
        <w:shd w:val="clear" w:color="auto" w:fill="auto"/>
        <w:ind w:left="40" w:right="320"/>
      </w:pPr>
      <w:r>
        <w:t>Meditation: HONORING LOVED ONES WHO HAVE PASSED OVER Brief intro into the meditation itself (summary of why and what the meditation is about)</w:t>
      </w:r>
    </w:p>
    <w:p w:rsidR="00293604" w:rsidRDefault="002E3F11" w:rsidP="00293604">
      <w:pPr>
        <w:pStyle w:val="Bodytext61"/>
        <w:framePr w:w="10441" w:h="11532" w:hRule="exact" w:wrap="around" w:vAnchor="page" w:hAnchor="page" w:x="826" w:y="1022"/>
        <w:shd w:val="clear" w:color="auto" w:fill="auto"/>
        <w:ind w:left="40" w:right="320"/>
      </w:pPr>
      <w:r>
        <w:t xml:space="preserve">Lighting the candles for "loved ones" for altar Preparing chakra channel </w:t>
      </w:r>
    </w:p>
    <w:p w:rsidR="00EC4F76" w:rsidRDefault="002E3F11" w:rsidP="00293604">
      <w:pPr>
        <w:pStyle w:val="Bodytext61"/>
        <w:framePr w:w="10441" w:h="11532" w:hRule="exact" w:wrap="around" w:vAnchor="page" w:hAnchor="page" w:x="826" w:y="1022"/>
        <w:shd w:val="clear" w:color="auto" w:fill="auto"/>
        <w:ind w:left="40" w:right="320"/>
      </w:pPr>
      <w:r>
        <w:t>Bringing in golden light</w:t>
      </w:r>
    </w:p>
    <w:p w:rsidR="00EC4F76" w:rsidRDefault="002E3F11" w:rsidP="00293604">
      <w:pPr>
        <w:pStyle w:val="Bodytext61"/>
        <w:framePr w:w="10441" w:h="11532" w:hRule="exact" w:wrap="around" w:vAnchor="page" w:hAnchor="page" w:x="826" w:y="1022"/>
        <w:shd w:val="clear" w:color="auto" w:fill="auto"/>
        <w:ind w:left="40" w:right="320"/>
      </w:pPr>
      <w:r>
        <w:t>Setting up fl</w:t>
      </w:r>
      <w:r>
        <w:t xml:space="preserve">ame of light in heart chakra </w:t>
      </w:r>
      <w:proofErr w:type="gramStart"/>
      <w:r>
        <w:t>Setting</w:t>
      </w:r>
      <w:proofErr w:type="gramEnd"/>
      <w:r>
        <w:t xml:space="preserve"> up flame of light of "loved one"</w:t>
      </w:r>
    </w:p>
    <w:p w:rsidR="00EC4F76" w:rsidRDefault="002E3F11" w:rsidP="00293604">
      <w:pPr>
        <w:pStyle w:val="Bodytext61"/>
        <w:framePr w:w="10441" w:h="11532" w:hRule="exact" w:wrap="around" w:vAnchor="page" w:hAnchor="page" w:x="826" w:y="1022"/>
        <w:shd w:val="clear" w:color="auto" w:fill="auto"/>
        <w:ind w:left="40"/>
      </w:pPr>
      <w:r>
        <w:t>Joining together</w:t>
      </w:r>
    </w:p>
    <w:p w:rsidR="00EC4F76" w:rsidRDefault="002E3F11" w:rsidP="00293604">
      <w:pPr>
        <w:pStyle w:val="Bodytext61"/>
        <w:framePr w:wrap="around" w:vAnchor="page" w:hAnchor="page" w:x="841" w:y="12808"/>
        <w:shd w:val="clear" w:color="auto" w:fill="auto"/>
        <w:spacing w:line="180" w:lineRule="exact"/>
        <w:ind w:left="40"/>
      </w:pPr>
      <w:r>
        <w:t>Memory of loved one and oneself</w:t>
      </w:r>
    </w:p>
    <w:p w:rsidR="00EC4F76" w:rsidRDefault="00EC4F76">
      <w:pPr>
        <w:rPr>
          <w:sz w:val="2"/>
          <w:szCs w:val="2"/>
        </w:rPr>
        <w:sectPr w:rsidR="00EC4F76">
          <w:pgSz w:w="12240" w:h="15840"/>
          <w:pgMar w:top="0" w:right="0" w:bottom="0" w:left="0" w:header="0" w:footer="3" w:gutter="0"/>
          <w:cols w:space="720"/>
          <w:noEndnote/>
          <w:docGrid w:linePitch="360"/>
        </w:sectPr>
      </w:pPr>
    </w:p>
    <w:p w:rsidR="00EC4F76" w:rsidRDefault="002E3F11">
      <w:pPr>
        <w:pStyle w:val="Headerorfooter0"/>
        <w:framePr w:wrap="around" w:vAnchor="page" w:hAnchor="page" w:x="1402" w:y="633"/>
        <w:shd w:val="clear" w:color="auto" w:fill="auto"/>
        <w:spacing w:line="180" w:lineRule="exact"/>
        <w:ind w:left="20"/>
      </w:pPr>
      <w:r>
        <w:lastRenderedPageBreak/>
        <w:t>Imagery work of loved one and oneself</w:t>
      </w:r>
    </w:p>
    <w:p w:rsidR="00EC4F76" w:rsidRDefault="002E3F11">
      <w:pPr>
        <w:pStyle w:val="Bodytext61"/>
        <w:framePr w:w="9900" w:h="14128" w:hRule="exact" w:wrap="around" w:vAnchor="page" w:hAnchor="page" w:x="1344" w:y="847"/>
        <w:shd w:val="clear" w:color="auto" w:fill="auto"/>
        <w:spacing w:line="526" w:lineRule="exact"/>
        <w:ind w:left="40"/>
      </w:pPr>
      <w:r>
        <w:t>Separation</w:t>
      </w:r>
    </w:p>
    <w:p w:rsidR="00293604" w:rsidRDefault="002E3F11">
      <w:pPr>
        <w:pStyle w:val="Bodytext61"/>
        <w:framePr w:w="9900" w:h="14128" w:hRule="exact" w:wrap="around" w:vAnchor="page" w:hAnchor="page" w:x="1344" w:y="847"/>
        <w:shd w:val="clear" w:color="auto" w:fill="auto"/>
        <w:spacing w:after="281" w:line="526" w:lineRule="exact"/>
        <w:ind w:left="40" w:right="4740"/>
      </w:pPr>
      <w:r>
        <w:t xml:space="preserve">Witnessing of loved one returning to source </w:t>
      </w:r>
    </w:p>
    <w:p w:rsidR="00EC4F76" w:rsidRPr="00293604" w:rsidRDefault="00293604">
      <w:pPr>
        <w:pStyle w:val="Bodytext61"/>
        <w:framePr w:w="9900" w:h="14128" w:hRule="exact" w:wrap="around" w:vAnchor="page" w:hAnchor="page" w:x="1344" w:y="847"/>
        <w:shd w:val="clear" w:color="auto" w:fill="auto"/>
        <w:spacing w:after="281" w:line="526" w:lineRule="exact"/>
        <w:ind w:left="40" w:right="4740"/>
        <w:rPr>
          <w:i/>
        </w:rPr>
      </w:pPr>
      <w:r>
        <w:rPr>
          <w:i/>
        </w:rPr>
        <w:t>(</w:t>
      </w:r>
      <w:r w:rsidR="002E3F11" w:rsidRPr="00293604">
        <w:rPr>
          <w:i/>
        </w:rPr>
        <w:t>30 minutes for meditation</w:t>
      </w:r>
      <w:r w:rsidRPr="00293604">
        <w:rPr>
          <w:i/>
        </w:rPr>
        <w:t xml:space="preserve">, 15 minutes for </w:t>
      </w:r>
      <w:r w:rsidR="002E3F11" w:rsidRPr="00293604">
        <w:rPr>
          <w:i/>
        </w:rPr>
        <w:t>journaling</w:t>
      </w:r>
      <w:r>
        <w:rPr>
          <w:i/>
        </w:rPr>
        <w:t>)</w:t>
      </w:r>
    </w:p>
    <w:p w:rsidR="00EC4F76" w:rsidRDefault="00293604">
      <w:pPr>
        <w:pStyle w:val="Bodytext0"/>
        <w:framePr w:w="9900" w:h="14128" w:hRule="exact" w:wrap="around" w:vAnchor="page" w:hAnchor="page" w:x="1344" w:y="847"/>
        <w:shd w:val="clear" w:color="auto" w:fill="auto"/>
        <w:spacing w:before="0" w:after="289" w:line="324" w:lineRule="exact"/>
        <w:ind w:left="40" w:right="60"/>
        <w:jc w:val="left"/>
      </w:pPr>
      <w:r>
        <w:t>B</w:t>
      </w:r>
      <w:r w:rsidR="002E3F11">
        <w:t xml:space="preserve">efore going outside we will stand in our circle and </w:t>
      </w:r>
      <w:r>
        <w:t>WZ will lead in a few rounds of "M</w:t>
      </w:r>
      <w:r w:rsidR="002E3F11">
        <w:t>y roots go down</w:t>
      </w:r>
      <w:r>
        <w:t>.</w:t>
      </w:r>
      <w:r w:rsidR="002E3F11">
        <w:t>"</w:t>
      </w:r>
    </w:p>
    <w:p w:rsidR="00EC4F76" w:rsidRDefault="002E3F11">
      <w:pPr>
        <w:pStyle w:val="Bodytext0"/>
        <w:framePr w:w="9900" w:h="14128" w:hRule="exact" w:wrap="around" w:vAnchor="page" w:hAnchor="page" w:x="1344" w:y="847"/>
        <w:shd w:val="clear" w:color="auto" w:fill="auto"/>
        <w:spacing w:before="0" w:after="0" w:line="338" w:lineRule="exact"/>
        <w:ind w:left="40"/>
        <w:jc w:val="left"/>
      </w:pPr>
      <w:r>
        <w:t>Chorus:</w:t>
      </w:r>
    </w:p>
    <w:p w:rsidR="00EC4F76" w:rsidRDefault="00293604">
      <w:pPr>
        <w:pStyle w:val="Bodytext0"/>
        <w:framePr w:w="9900" w:h="14128" w:hRule="exact" w:wrap="around" w:vAnchor="page" w:hAnchor="page" w:x="1344" w:y="847"/>
        <w:shd w:val="clear" w:color="auto" w:fill="auto"/>
        <w:tabs>
          <w:tab w:val="right" w:pos="4344"/>
          <w:tab w:val="center" w:pos="4884"/>
          <w:tab w:val="left" w:pos="5685"/>
          <w:tab w:val="left" w:pos="7312"/>
        </w:tabs>
        <w:spacing w:before="0" w:after="0" w:line="338" w:lineRule="exact"/>
        <w:ind w:left="40"/>
      </w:pPr>
      <w:r>
        <w:t>My roots go down, down to the earth;</w:t>
      </w:r>
      <w:r>
        <w:tab/>
        <w:t xml:space="preserve"> my roots go down, down to </w:t>
      </w:r>
      <w:r w:rsidR="002E3F11">
        <w:t>the earth</w:t>
      </w:r>
    </w:p>
    <w:p w:rsidR="00EC4F76" w:rsidRDefault="00293604">
      <w:pPr>
        <w:pStyle w:val="Bodytext0"/>
        <w:framePr w:w="9900" w:h="14128" w:hRule="exact" w:wrap="around" w:vAnchor="page" w:hAnchor="page" w:x="1344" w:y="847"/>
        <w:shd w:val="clear" w:color="auto" w:fill="auto"/>
        <w:tabs>
          <w:tab w:val="right" w:pos="4344"/>
          <w:tab w:val="center" w:pos="4884"/>
          <w:tab w:val="left" w:pos="5692"/>
        </w:tabs>
        <w:spacing w:before="0" w:after="0" w:line="338" w:lineRule="exact"/>
        <w:ind w:left="40"/>
      </w:pPr>
      <w:r>
        <w:t xml:space="preserve">My roots go down, down to the </w:t>
      </w:r>
      <w:r w:rsidR="002E3F11">
        <w:t>earth,</w:t>
      </w:r>
      <w:r w:rsidR="002E3F11">
        <w:tab/>
      </w:r>
      <w:r>
        <w:t xml:space="preserve"> </w:t>
      </w:r>
      <w:r w:rsidR="002E3F11">
        <w:t>my roots</w:t>
      </w:r>
      <w:r>
        <w:t xml:space="preserve"> go </w:t>
      </w:r>
      <w:r w:rsidR="002E3F11">
        <w:t>down,</w:t>
      </w:r>
    </w:p>
    <w:p w:rsidR="00EC4F76" w:rsidRDefault="00293604">
      <w:pPr>
        <w:pStyle w:val="Bodytext0"/>
        <w:framePr w:w="9900" w:h="14128" w:hRule="exact" w:wrap="around" w:vAnchor="page" w:hAnchor="page" w:x="1344" w:y="847"/>
        <w:shd w:val="clear" w:color="auto" w:fill="auto"/>
        <w:tabs>
          <w:tab w:val="right" w:pos="4344"/>
          <w:tab w:val="center" w:pos="4884"/>
          <w:tab w:val="left" w:pos="5692"/>
          <w:tab w:val="left" w:pos="7319"/>
        </w:tabs>
        <w:spacing w:before="0" w:after="0" w:line="338" w:lineRule="exact"/>
        <w:ind w:left="40"/>
      </w:pPr>
      <w:r>
        <w:t xml:space="preserve">My roots go down, down to the </w:t>
      </w:r>
      <w:proofErr w:type="gramStart"/>
      <w:r>
        <w:t>earth,</w:t>
      </w:r>
      <w:proofErr w:type="gramEnd"/>
      <w:r>
        <w:t xml:space="preserve"> </w:t>
      </w:r>
      <w:r>
        <w:tab/>
        <w:t xml:space="preserve">my roots go down, down to </w:t>
      </w:r>
      <w:r w:rsidR="002E3F11">
        <w:t>the earth</w:t>
      </w:r>
    </w:p>
    <w:p w:rsidR="00EC4F76" w:rsidRDefault="00293604">
      <w:pPr>
        <w:pStyle w:val="Bodytext0"/>
        <w:framePr w:w="9900" w:h="14128" w:hRule="exact" w:wrap="around" w:vAnchor="page" w:hAnchor="page" w:x="1344" w:y="847"/>
        <w:shd w:val="clear" w:color="auto" w:fill="auto"/>
        <w:tabs>
          <w:tab w:val="right" w:pos="4344"/>
          <w:tab w:val="center" w:pos="4884"/>
          <w:tab w:val="left" w:pos="5692"/>
        </w:tabs>
        <w:spacing w:before="0" w:after="403" w:line="338" w:lineRule="exact"/>
        <w:ind w:left="40"/>
      </w:pPr>
      <w:r>
        <w:t>My roots go down, down to the earth,</w:t>
      </w:r>
      <w:r>
        <w:tab/>
        <w:t xml:space="preserve">my roots go </w:t>
      </w:r>
      <w:r w:rsidR="002E3F11">
        <w:t>down.</w:t>
      </w:r>
    </w:p>
    <w:p w:rsidR="00EC4F76" w:rsidRDefault="002E3F11">
      <w:pPr>
        <w:pStyle w:val="Bodytext0"/>
        <w:framePr w:w="9900" w:h="14128" w:hRule="exact" w:wrap="around" w:vAnchor="page" w:hAnchor="page" w:x="1344" w:y="847"/>
        <w:shd w:val="clear" w:color="auto" w:fill="auto"/>
        <w:spacing w:before="0" w:after="309" w:line="210" w:lineRule="exact"/>
        <w:ind w:left="40"/>
      </w:pPr>
      <w:r>
        <w:rPr>
          <w:rStyle w:val="Bodytext1"/>
        </w:rPr>
        <w:t>Rituals outside the house (and preparing to get there)</w:t>
      </w:r>
    </w:p>
    <w:p w:rsidR="00EC4F76" w:rsidRDefault="002E3F11">
      <w:pPr>
        <w:pStyle w:val="Bodytext0"/>
        <w:framePr w:w="9900" w:h="14128" w:hRule="exact" w:wrap="around" w:vAnchor="page" w:hAnchor="page" w:x="1344" w:y="847"/>
        <w:shd w:val="clear" w:color="auto" w:fill="auto"/>
        <w:spacing w:before="0" w:after="0" w:line="338" w:lineRule="exact"/>
        <w:ind w:left="40" w:right="60"/>
        <w:jc w:val="left"/>
      </w:pPr>
      <w:proofErr w:type="spellStart"/>
      <w:r>
        <w:t>Wz</w:t>
      </w:r>
      <w:proofErr w:type="spellEnd"/>
      <w:r>
        <w:t xml:space="preserve"> will present the segment on the dying or releasing of </w:t>
      </w:r>
      <w:r>
        <w:t>something negative we are letting go of and would want to release in a ritual burning. After a short commentary of what that might mean for us:</w:t>
      </w:r>
    </w:p>
    <w:p w:rsidR="00EC4F76" w:rsidRDefault="002E3F11">
      <w:pPr>
        <w:pStyle w:val="Bodytext0"/>
        <w:framePr w:w="9900" w:h="14128" w:hRule="exact" w:wrap="around" w:vAnchor="page" w:hAnchor="page" w:x="1344" w:y="847"/>
        <w:shd w:val="clear" w:color="auto" w:fill="auto"/>
        <w:spacing w:before="0" w:after="0" w:line="382" w:lineRule="exact"/>
        <w:ind w:left="40"/>
      </w:pPr>
      <w:r>
        <w:t>Something like:</w:t>
      </w:r>
    </w:p>
    <w:p w:rsidR="00EC4F76" w:rsidRPr="00E16DE4" w:rsidRDefault="002E3F11">
      <w:pPr>
        <w:pStyle w:val="Bodytext70"/>
        <w:framePr w:w="9900" w:h="14128" w:hRule="exact" w:wrap="around" w:vAnchor="page" w:hAnchor="page" w:x="1344" w:y="847"/>
        <w:shd w:val="clear" w:color="auto" w:fill="auto"/>
        <w:ind w:left="40" w:right="60"/>
        <w:rPr>
          <w:color w:val="632423" w:themeColor="accent2" w:themeShade="80"/>
        </w:rPr>
      </w:pPr>
      <w:r w:rsidRPr="00E16DE4">
        <w:rPr>
          <w:rStyle w:val="Bodytext71"/>
          <w:color w:val="632423" w:themeColor="accent2" w:themeShade="80"/>
        </w:rPr>
        <w:t xml:space="preserve">In Celtic traditions, </w:t>
      </w:r>
      <w:proofErr w:type="spellStart"/>
      <w:r w:rsidRPr="00E16DE4">
        <w:rPr>
          <w:rStyle w:val="Bodytext71"/>
          <w:color w:val="632423" w:themeColor="accent2" w:themeShade="80"/>
        </w:rPr>
        <w:t>Samhain</w:t>
      </w:r>
      <w:proofErr w:type="spellEnd"/>
      <w:r w:rsidRPr="00E16DE4">
        <w:rPr>
          <w:rStyle w:val="Bodytext71"/>
          <w:color w:val="632423" w:themeColor="accent2" w:themeShade="80"/>
        </w:rPr>
        <w:t xml:space="preserve"> marked the beginning of the year. And just as in our culture, we m</w:t>
      </w:r>
      <w:r w:rsidRPr="00E16DE4">
        <w:rPr>
          <w:rStyle w:val="Bodytext71"/>
          <w:color w:val="632423" w:themeColor="accent2" w:themeShade="80"/>
        </w:rPr>
        <w:t>ake 'New Year's Resolutions" time is taken on t</w:t>
      </w:r>
      <w:r w:rsidR="00B1038B" w:rsidRPr="00E16DE4">
        <w:rPr>
          <w:rStyle w:val="Bodytext71"/>
          <w:color w:val="632423" w:themeColor="accent2" w:themeShade="80"/>
        </w:rPr>
        <w:t>his new year celebration to ref</w:t>
      </w:r>
      <w:r w:rsidRPr="00E16DE4">
        <w:rPr>
          <w:rStyle w:val="Bodytext71"/>
          <w:color w:val="632423" w:themeColor="accent2" w:themeShade="80"/>
        </w:rPr>
        <w:t>lect on those qualities, patterns, habits we may feel that hold us back or no longer serve our greater good. So as we go into our new year ritual, reflect on the events, thought</w:t>
      </w:r>
      <w:r w:rsidRPr="00E16DE4">
        <w:rPr>
          <w:rStyle w:val="Bodytext71"/>
          <w:color w:val="632423" w:themeColor="accent2" w:themeShade="80"/>
        </w:rPr>
        <w:t>s, people and undesirable situations and emotions of this past year that you no longer want to have an influence on the upcoming year. Be mindful of how these elements; which you may now find undesirable may have served you and awakened you in your persona</w:t>
      </w:r>
      <w:r w:rsidRPr="00E16DE4">
        <w:rPr>
          <w:rStyle w:val="Bodytext71"/>
          <w:color w:val="632423" w:themeColor="accent2" w:themeShade="80"/>
        </w:rPr>
        <w:t xml:space="preserve">l journey and be grateful rather than </w:t>
      </w:r>
      <w:r w:rsidR="00B1038B" w:rsidRPr="00E16DE4">
        <w:rPr>
          <w:rStyle w:val="Bodytext71"/>
          <w:color w:val="632423" w:themeColor="accent2" w:themeShade="80"/>
        </w:rPr>
        <w:t>judgmental</w:t>
      </w:r>
      <w:r w:rsidRPr="00E16DE4">
        <w:rPr>
          <w:rStyle w:val="Bodytext71"/>
          <w:color w:val="632423" w:themeColor="accent2" w:themeShade="80"/>
        </w:rPr>
        <w:t xml:space="preserve"> toward those aspects. Then consider what your life would look like if you allowed those elements to be released. Would you be stronger, happier, less fearful, and</w:t>
      </w:r>
    </w:p>
    <w:p w:rsidR="00EC4F76" w:rsidRPr="00E16DE4" w:rsidRDefault="002E3F11">
      <w:pPr>
        <w:pStyle w:val="Bodytext70"/>
        <w:framePr w:w="9900" w:h="14128" w:hRule="exact" w:wrap="around" w:vAnchor="page" w:hAnchor="page" w:x="1344" w:y="847"/>
        <w:shd w:val="clear" w:color="auto" w:fill="auto"/>
        <w:ind w:left="40"/>
        <w:jc w:val="both"/>
        <w:rPr>
          <w:color w:val="632423" w:themeColor="accent2" w:themeShade="80"/>
        </w:rPr>
      </w:pPr>
      <w:proofErr w:type="gramStart"/>
      <w:r w:rsidRPr="00E16DE4">
        <w:rPr>
          <w:rStyle w:val="Bodytext71"/>
          <w:color w:val="632423" w:themeColor="accent2" w:themeShade="80"/>
        </w:rPr>
        <w:t>be</w:t>
      </w:r>
      <w:proofErr w:type="gramEnd"/>
      <w:r w:rsidRPr="00E16DE4">
        <w:rPr>
          <w:rStyle w:val="Bodytext71"/>
          <w:color w:val="632423" w:themeColor="accent2" w:themeShade="80"/>
        </w:rPr>
        <w:t xml:space="preserve"> more at peace with yourself?</w:t>
      </w:r>
      <w:r w:rsidRPr="00E16DE4">
        <w:rPr>
          <w:rStyle w:val="Bodytext72"/>
          <w:color w:val="632423" w:themeColor="accent2" w:themeShade="80"/>
        </w:rPr>
        <w:t xml:space="preserve"> </w:t>
      </w:r>
      <w:r w:rsidRPr="00E16DE4">
        <w:rPr>
          <w:rStyle w:val="Bodytext71"/>
          <w:color w:val="632423" w:themeColor="accent2" w:themeShade="80"/>
        </w:rPr>
        <w:t xml:space="preserve">What would </w:t>
      </w:r>
      <w:r w:rsidRPr="00E16DE4">
        <w:rPr>
          <w:rStyle w:val="Bodytext71"/>
          <w:color w:val="632423" w:themeColor="accent2" w:themeShade="80"/>
        </w:rPr>
        <w:t xml:space="preserve">you bring into your </w:t>
      </w:r>
      <w:proofErr w:type="gramStart"/>
      <w:r w:rsidRPr="00E16DE4">
        <w:rPr>
          <w:rStyle w:val="Bodytext71"/>
          <w:color w:val="632423" w:themeColor="accent2" w:themeShade="80"/>
        </w:rPr>
        <w:t>life</w:t>
      </w:r>
      <w:proofErr w:type="gramEnd"/>
    </w:p>
    <w:p w:rsidR="00EC4F76" w:rsidRPr="00E16DE4" w:rsidRDefault="002E3F11">
      <w:pPr>
        <w:pStyle w:val="Bodytext70"/>
        <w:framePr w:w="9900" w:h="14128" w:hRule="exact" w:wrap="around" w:vAnchor="page" w:hAnchor="page" w:x="1344" w:y="847"/>
        <w:shd w:val="clear" w:color="auto" w:fill="auto"/>
        <w:spacing w:after="294"/>
        <w:ind w:left="40"/>
        <w:jc w:val="both"/>
        <w:rPr>
          <w:color w:val="632423" w:themeColor="accent2" w:themeShade="80"/>
        </w:rPr>
      </w:pPr>
      <w:proofErr w:type="gramStart"/>
      <w:r w:rsidRPr="00E16DE4">
        <w:rPr>
          <w:rStyle w:val="Bodytext71"/>
          <w:color w:val="632423" w:themeColor="accent2" w:themeShade="80"/>
        </w:rPr>
        <w:t>instead</w:t>
      </w:r>
      <w:proofErr w:type="gramEnd"/>
      <w:r w:rsidRPr="00E16DE4">
        <w:rPr>
          <w:rStyle w:val="Bodytext71"/>
          <w:color w:val="632423" w:themeColor="accent2" w:themeShade="80"/>
        </w:rPr>
        <w:t>?</w:t>
      </w:r>
    </w:p>
    <w:p w:rsidR="00EC4F76" w:rsidRDefault="002E3F11">
      <w:pPr>
        <w:pStyle w:val="Bodytext70"/>
        <w:framePr w:w="9900" w:h="14128" w:hRule="exact" w:wrap="around" w:vAnchor="page" w:hAnchor="page" w:x="1344" w:y="847"/>
        <w:shd w:val="clear" w:color="auto" w:fill="auto"/>
        <w:spacing w:line="389" w:lineRule="exact"/>
        <w:ind w:left="40" w:right="60"/>
      </w:pPr>
      <w:r w:rsidRPr="00E16DE4">
        <w:rPr>
          <w:rStyle w:val="Bodytext71"/>
          <w:color w:val="632423" w:themeColor="accent2" w:themeShade="80"/>
        </w:rPr>
        <w:t>We will spend the next bit of time creating a symbol to represent those aspects of our lives which we would choose to release tonight,</w:t>
      </w:r>
      <w:r>
        <w:rPr>
          <w:rStyle w:val="Bodytext71"/>
        </w:rPr>
        <w:t xml:space="preserve"> </w:t>
      </w:r>
      <w:r w:rsidRPr="00B1038B">
        <w:rPr>
          <w:i/>
        </w:rPr>
        <w:t>(explain and demonstrate the making of toothpick people on a funeral pyre)</w:t>
      </w:r>
      <w:r w:rsidRPr="00B1038B">
        <w:rPr>
          <w:rStyle w:val="Bodytext72"/>
          <w:i/>
        </w:rPr>
        <w:t xml:space="preserve"> </w:t>
      </w:r>
      <w:r w:rsidRPr="00E16DE4">
        <w:rPr>
          <w:rStyle w:val="Bodytext71"/>
          <w:color w:val="632423" w:themeColor="accent2" w:themeShade="80"/>
        </w:rPr>
        <w:t>we will</w:t>
      </w:r>
    </w:p>
    <w:p w:rsidR="00EC4F76" w:rsidRDefault="00EC4F76">
      <w:pPr>
        <w:rPr>
          <w:sz w:val="2"/>
          <w:szCs w:val="2"/>
        </w:rPr>
        <w:sectPr w:rsidR="00EC4F76">
          <w:pgSz w:w="12240" w:h="15840"/>
          <w:pgMar w:top="0" w:right="0" w:bottom="0" w:left="0" w:header="0" w:footer="3" w:gutter="0"/>
          <w:cols w:space="720"/>
          <w:noEndnote/>
          <w:docGrid w:linePitch="360"/>
        </w:sectPr>
      </w:pPr>
    </w:p>
    <w:p w:rsidR="00EC4F76" w:rsidRPr="00E16DE4" w:rsidRDefault="002E3F11">
      <w:pPr>
        <w:pStyle w:val="Bodytext70"/>
        <w:framePr w:w="10058" w:h="12932" w:hRule="exact" w:wrap="around" w:vAnchor="page" w:hAnchor="page" w:x="919" w:y="1374"/>
        <w:shd w:val="clear" w:color="auto" w:fill="auto"/>
        <w:spacing w:line="389" w:lineRule="exact"/>
        <w:ind w:left="40" w:right="60"/>
        <w:rPr>
          <w:color w:val="632423" w:themeColor="accent2" w:themeShade="80"/>
        </w:rPr>
      </w:pPr>
      <w:r w:rsidRPr="00E16DE4">
        <w:rPr>
          <w:rStyle w:val="Bodytext71"/>
          <w:color w:val="632423" w:themeColor="accent2" w:themeShade="80"/>
        </w:rPr>
        <w:lastRenderedPageBreak/>
        <w:t>create a funeral in which we will set fire to our symbolic creations with the intention that in this simple ritual, we release what is undesirable and allow the smoke that rises to carry away the essence of those aspects which we release</w:t>
      </w:r>
      <w:r w:rsidRPr="00E16DE4">
        <w:rPr>
          <w:rStyle w:val="Bodytext71"/>
          <w:color w:val="632423" w:themeColor="accent2" w:themeShade="80"/>
        </w:rPr>
        <w:t xml:space="preserve"> and perhaps see in the light of the flames, new ways to bring in health, love and peace into our lives.</w:t>
      </w:r>
    </w:p>
    <w:p w:rsidR="00EC4F76" w:rsidRPr="00B1038B" w:rsidRDefault="00B1038B">
      <w:pPr>
        <w:pStyle w:val="Bodytext0"/>
        <w:framePr w:w="10058" w:h="12932" w:hRule="exact" w:wrap="around" w:vAnchor="page" w:hAnchor="page" w:x="919" w:y="1374"/>
        <w:shd w:val="clear" w:color="auto" w:fill="auto"/>
        <w:spacing w:before="0" w:after="397" w:line="331" w:lineRule="exact"/>
        <w:ind w:left="60" w:right="60"/>
        <w:jc w:val="left"/>
        <w:rPr>
          <w:i/>
        </w:rPr>
      </w:pPr>
      <w:r>
        <w:rPr>
          <w:i/>
        </w:rPr>
        <w:t>(</w:t>
      </w:r>
      <w:r w:rsidRPr="00B1038B">
        <w:rPr>
          <w:i/>
        </w:rPr>
        <w:t>S</w:t>
      </w:r>
      <w:r w:rsidR="002E3F11" w:rsidRPr="00B1038B">
        <w:rPr>
          <w:i/>
        </w:rPr>
        <w:t>he will invite the group to the art area and explain the making of a ritual ’doll' or any other symbol they may choose, and that when they have comple</w:t>
      </w:r>
      <w:r w:rsidR="002E3F11" w:rsidRPr="00B1038B">
        <w:rPr>
          <w:i/>
        </w:rPr>
        <w:t>ted their creation they should carry it out to the fire circle and sit in reflection till they have further instructions.</w:t>
      </w:r>
      <w:r>
        <w:rPr>
          <w:i/>
        </w:rPr>
        <w:t>)</w:t>
      </w:r>
    </w:p>
    <w:p w:rsidR="00EC4F76" w:rsidRDefault="002E3F11">
      <w:pPr>
        <w:pStyle w:val="Bodytext0"/>
        <w:framePr w:w="10058" w:h="12932" w:hRule="exact" w:wrap="around" w:vAnchor="page" w:hAnchor="page" w:x="919" w:y="1374"/>
        <w:shd w:val="clear" w:color="auto" w:fill="auto"/>
        <w:spacing w:before="0" w:after="0" w:line="210" w:lineRule="exact"/>
        <w:ind w:left="60"/>
        <w:jc w:val="left"/>
        <w:rPr>
          <w:i/>
        </w:rPr>
      </w:pPr>
      <w:r w:rsidRPr="00B1038B">
        <w:rPr>
          <w:i/>
        </w:rPr>
        <w:t>When we are all gathered at the fire, Lyn will lead us in a five minute chanting of:</w:t>
      </w:r>
    </w:p>
    <w:p w:rsidR="00B1038B" w:rsidRPr="00B1038B" w:rsidRDefault="00B1038B">
      <w:pPr>
        <w:pStyle w:val="Bodytext0"/>
        <w:framePr w:w="10058" w:h="12932" w:hRule="exact" w:wrap="around" w:vAnchor="page" w:hAnchor="page" w:x="919" w:y="1374"/>
        <w:shd w:val="clear" w:color="auto" w:fill="auto"/>
        <w:spacing w:before="0" w:after="0" w:line="210" w:lineRule="exact"/>
        <w:ind w:left="60"/>
        <w:jc w:val="left"/>
        <w:rPr>
          <w:i/>
        </w:rPr>
      </w:pPr>
    </w:p>
    <w:p w:rsidR="00B1038B" w:rsidRDefault="002E3F11" w:rsidP="00B1038B">
      <w:pPr>
        <w:pStyle w:val="Bodytext0"/>
        <w:framePr w:w="10058" w:h="12932" w:hRule="exact" w:wrap="around" w:vAnchor="page" w:hAnchor="page" w:x="919" w:y="1374"/>
        <w:shd w:val="clear" w:color="auto" w:fill="auto"/>
        <w:spacing w:before="0" w:after="0" w:line="240" w:lineRule="auto"/>
        <w:ind w:left="720" w:right="4940"/>
        <w:jc w:val="left"/>
      </w:pPr>
      <w:r>
        <w:t xml:space="preserve">When you were born you cried </w:t>
      </w:r>
    </w:p>
    <w:p w:rsidR="00B1038B" w:rsidRDefault="002E3F11" w:rsidP="00B1038B">
      <w:pPr>
        <w:pStyle w:val="Bodytext0"/>
        <w:framePr w:w="10058" w:h="12932" w:hRule="exact" w:wrap="around" w:vAnchor="page" w:hAnchor="page" w:x="919" w:y="1374"/>
        <w:shd w:val="clear" w:color="auto" w:fill="auto"/>
        <w:spacing w:before="0" w:after="0" w:line="240" w:lineRule="auto"/>
        <w:ind w:left="720" w:right="4940"/>
        <w:jc w:val="left"/>
      </w:pPr>
      <w:r>
        <w:t>And the world rejoic</w:t>
      </w:r>
      <w:r>
        <w:t xml:space="preserve">ed </w:t>
      </w:r>
    </w:p>
    <w:p w:rsidR="00B1038B" w:rsidRDefault="002E3F11" w:rsidP="00B1038B">
      <w:pPr>
        <w:pStyle w:val="Bodytext0"/>
        <w:framePr w:w="10058" w:h="12932" w:hRule="exact" w:wrap="around" w:vAnchor="page" w:hAnchor="page" w:x="919" w:y="1374"/>
        <w:shd w:val="clear" w:color="auto" w:fill="auto"/>
        <w:spacing w:before="0" w:after="0" w:line="240" w:lineRule="auto"/>
        <w:ind w:left="720" w:right="4940"/>
        <w:jc w:val="left"/>
      </w:pPr>
      <w:r>
        <w:t xml:space="preserve">Live your life so that when you die </w:t>
      </w:r>
    </w:p>
    <w:p w:rsidR="00EC4F76" w:rsidRDefault="002E3F11" w:rsidP="00B1038B">
      <w:pPr>
        <w:pStyle w:val="Bodytext0"/>
        <w:framePr w:w="10058" w:h="12932" w:hRule="exact" w:wrap="around" w:vAnchor="page" w:hAnchor="page" w:x="919" w:y="1374"/>
        <w:shd w:val="clear" w:color="auto" w:fill="auto"/>
        <w:spacing w:before="0" w:after="0" w:line="240" w:lineRule="auto"/>
        <w:ind w:left="720" w:right="4940"/>
        <w:jc w:val="left"/>
      </w:pPr>
      <w:r>
        <w:t>The world cries and you rejoice.</w:t>
      </w:r>
    </w:p>
    <w:p w:rsidR="00B1038B" w:rsidRDefault="00B1038B" w:rsidP="00B1038B">
      <w:pPr>
        <w:pStyle w:val="Bodytext0"/>
        <w:framePr w:w="10058" w:h="12932" w:hRule="exact" w:wrap="around" w:vAnchor="page" w:hAnchor="page" w:x="919" w:y="1374"/>
        <w:shd w:val="clear" w:color="auto" w:fill="auto"/>
        <w:spacing w:before="0" w:after="0" w:line="240" w:lineRule="auto"/>
        <w:ind w:left="720" w:right="4940"/>
        <w:jc w:val="left"/>
      </w:pPr>
    </w:p>
    <w:p w:rsidR="00EC4F76" w:rsidRDefault="002E3F11">
      <w:pPr>
        <w:pStyle w:val="Bodytext0"/>
        <w:framePr w:w="10058" w:h="12932" w:hRule="exact" w:wrap="around" w:vAnchor="page" w:hAnchor="page" w:x="919" w:y="1374"/>
        <w:shd w:val="clear" w:color="auto" w:fill="auto"/>
        <w:spacing w:before="0" w:after="306" w:line="338" w:lineRule="exact"/>
        <w:ind w:left="60" w:right="60"/>
        <w:jc w:val="left"/>
      </w:pPr>
      <w:r>
        <w:t>Lynn will signal the ending of the chanting by chiming her Tibetan bowl; which we will take as a cue to begin to quite the chant and fade it out.</w:t>
      </w:r>
    </w:p>
    <w:p w:rsidR="00EC4F76" w:rsidRDefault="002E3F11">
      <w:pPr>
        <w:pStyle w:val="Bodytext0"/>
        <w:framePr w:w="10058" w:h="12932" w:hRule="exact" w:wrap="around" w:vAnchor="page" w:hAnchor="page" w:x="919" w:y="1374"/>
        <w:shd w:val="clear" w:color="auto" w:fill="auto"/>
        <w:spacing w:before="0" w:after="0" w:line="331" w:lineRule="exact"/>
        <w:ind w:left="60" w:right="60"/>
      </w:pPr>
      <w:r>
        <w:t xml:space="preserve">After the chanting, </w:t>
      </w:r>
      <w:proofErr w:type="spellStart"/>
      <w:r>
        <w:t>Wz</w:t>
      </w:r>
      <w:proofErr w:type="spellEnd"/>
      <w:r>
        <w:t xml:space="preserve"> will instruct </w:t>
      </w:r>
      <w:r>
        <w:t>each to come to the water container and place their boat in the water saying a few words out loud or silently if they wish abou</w:t>
      </w:r>
      <w:r w:rsidR="00B1038B">
        <w:t>t what it is they are releasing</w:t>
      </w:r>
      <w:r>
        <w:t>:</w:t>
      </w:r>
    </w:p>
    <w:p w:rsidR="00EC4F76" w:rsidRDefault="002E3F11">
      <w:pPr>
        <w:pStyle w:val="Bodytext70"/>
        <w:framePr w:w="10058" w:h="12932" w:hRule="exact" w:wrap="around" w:vAnchor="page" w:hAnchor="page" w:x="919" w:y="1374"/>
        <w:shd w:val="clear" w:color="auto" w:fill="auto"/>
        <w:spacing w:line="389" w:lineRule="exact"/>
        <w:ind w:left="60"/>
      </w:pPr>
      <w:r>
        <w:t>They may use this prayer of intention:</w:t>
      </w:r>
    </w:p>
    <w:p w:rsidR="00EC4F76" w:rsidRPr="00E16DE4" w:rsidRDefault="002E3F11">
      <w:pPr>
        <w:pStyle w:val="Bodytext70"/>
        <w:framePr w:w="10058" w:h="12932" w:hRule="exact" w:wrap="around" w:vAnchor="page" w:hAnchor="page" w:x="919" w:y="1374"/>
        <w:shd w:val="clear" w:color="auto" w:fill="auto"/>
        <w:spacing w:after="341" w:line="389" w:lineRule="exact"/>
        <w:ind w:left="60" w:right="60"/>
        <w:jc w:val="both"/>
        <w:rPr>
          <w:color w:val="0497E0"/>
        </w:rPr>
      </w:pPr>
      <w:r w:rsidRPr="00E16DE4">
        <w:rPr>
          <w:rStyle w:val="Bodytext73"/>
          <w:color w:val="0497E0"/>
        </w:rPr>
        <w:t>May the pain, sorrow and uselessness of that which I now</w:t>
      </w:r>
      <w:r w:rsidRPr="00E16DE4">
        <w:rPr>
          <w:rStyle w:val="Bodytext73"/>
          <w:color w:val="0497E0"/>
        </w:rPr>
        <w:t xml:space="preserve"> release be carried out of my life and may I welcome peace, love and the intention to awaken and grow in the Love of who I truly am.</w:t>
      </w:r>
    </w:p>
    <w:p w:rsidR="00EC4F76" w:rsidRDefault="002E3F11">
      <w:pPr>
        <w:pStyle w:val="Bodytext0"/>
        <w:framePr w:w="10058" w:h="12932" w:hRule="exact" w:wrap="around" w:vAnchor="page" w:hAnchor="page" w:x="919" w:y="1374"/>
        <w:shd w:val="clear" w:color="auto" w:fill="auto"/>
        <w:spacing w:before="0" w:after="606" w:line="338" w:lineRule="exact"/>
        <w:ind w:left="60" w:right="60"/>
        <w:jc w:val="left"/>
      </w:pPr>
      <w:proofErr w:type="gramStart"/>
      <w:r>
        <w:t>and</w:t>
      </w:r>
      <w:proofErr w:type="gramEnd"/>
      <w:r>
        <w:t xml:space="preserve"> then torch it, releasing that energy. After each release we shall all recite this chant: (Copies will be distributed th</w:t>
      </w:r>
      <w:r>
        <w:t>roughout the circle so that all may join in the chant.)</w:t>
      </w:r>
    </w:p>
    <w:p w:rsidR="00EC4F76" w:rsidRDefault="00E16DE4">
      <w:pPr>
        <w:pStyle w:val="Bodytext0"/>
        <w:framePr w:w="10058" w:h="12932" w:hRule="exact" w:wrap="around" w:vAnchor="page" w:hAnchor="page" w:x="919" w:y="1374"/>
        <w:shd w:val="clear" w:color="auto" w:fill="auto"/>
        <w:spacing w:before="0" w:after="0" w:line="331" w:lineRule="exact"/>
        <w:ind w:left="760"/>
        <w:jc w:val="left"/>
      </w:pPr>
      <w:r>
        <w:t>"G</w:t>
      </w:r>
      <w:r w:rsidR="002E3F11">
        <w:t>o into the darkness, go into the light,</w:t>
      </w:r>
    </w:p>
    <w:p w:rsidR="00EC4F76" w:rsidRDefault="002E3F11">
      <w:pPr>
        <w:pStyle w:val="Bodytext0"/>
        <w:framePr w:w="10058" w:h="12932" w:hRule="exact" w:wrap="around" w:vAnchor="page" w:hAnchor="page" w:x="919" w:y="1374"/>
        <w:shd w:val="clear" w:color="auto" w:fill="auto"/>
        <w:spacing w:before="0" w:after="0" w:line="331" w:lineRule="exact"/>
        <w:ind w:left="880"/>
        <w:jc w:val="left"/>
      </w:pPr>
      <w:r>
        <w:rPr>
          <w:rStyle w:val="BodytextCorbel"/>
        </w:rPr>
        <w:t>Go</w:t>
      </w:r>
      <w:r>
        <w:t xml:space="preserve"> without fury, go without fright,</w:t>
      </w:r>
    </w:p>
    <w:p w:rsidR="00EC4F76" w:rsidRDefault="002E3F11">
      <w:pPr>
        <w:pStyle w:val="Bodytext0"/>
        <w:framePr w:w="10058" w:h="12932" w:hRule="exact" w:wrap="around" w:vAnchor="page" w:hAnchor="page" w:x="919" w:y="1374"/>
        <w:shd w:val="clear" w:color="auto" w:fill="auto"/>
        <w:spacing w:before="0" w:after="0" w:line="331" w:lineRule="exact"/>
        <w:ind w:left="880"/>
        <w:jc w:val="left"/>
      </w:pPr>
      <w:r>
        <w:rPr>
          <w:rStyle w:val="BodytextCorbel"/>
        </w:rPr>
        <w:t>Go</w:t>
      </w:r>
      <w:r>
        <w:t xml:space="preserve"> with the coming, go with the going,</w:t>
      </w:r>
    </w:p>
    <w:p w:rsidR="00EC4F76" w:rsidRDefault="002E3F11">
      <w:pPr>
        <w:pStyle w:val="Bodytext0"/>
        <w:framePr w:w="10058" w:h="12932" w:hRule="exact" w:wrap="around" w:vAnchor="page" w:hAnchor="page" w:x="919" w:y="1374"/>
        <w:shd w:val="clear" w:color="auto" w:fill="auto"/>
        <w:spacing w:before="0" w:after="0" w:line="331" w:lineRule="exact"/>
        <w:ind w:left="880"/>
        <w:jc w:val="left"/>
      </w:pPr>
      <w:r>
        <w:t>Here is the reaping, here is the sowing.)</w:t>
      </w:r>
    </w:p>
    <w:p w:rsidR="00EC4F76" w:rsidRDefault="002E3F11">
      <w:pPr>
        <w:pStyle w:val="Bodytext0"/>
        <w:framePr w:w="10058" w:h="12932" w:hRule="exact" w:wrap="around" w:vAnchor="page" w:hAnchor="page" w:x="919" w:y="1374"/>
        <w:shd w:val="clear" w:color="auto" w:fill="auto"/>
        <w:spacing w:before="0" w:after="0" w:line="331" w:lineRule="exact"/>
        <w:ind w:left="60"/>
        <w:jc w:val="left"/>
      </w:pPr>
      <w:r>
        <w:t>This closes the releasing of our negative</w:t>
      </w:r>
      <w:r>
        <w:t xml:space="preserve"> 'stuff' segment</w:t>
      </w:r>
    </w:p>
    <w:p w:rsidR="00EC4F76" w:rsidRDefault="002E3F11">
      <w:pPr>
        <w:pStyle w:val="Bodytext21"/>
        <w:framePr w:w="10058" w:h="12932" w:hRule="exact" w:wrap="around" w:vAnchor="page" w:hAnchor="page" w:x="919" w:y="1374"/>
        <w:shd w:val="clear" w:color="auto" w:fill="auto"/>
        <w:spacing w:before="0" w:line="190" w:lineRule="exact"/>
        <w:ind w:left="60"/>
      </w:pPr>
      <w:r>
        <w:t>(</w:t>
      </w:r>
      <w:proofErr w:type="gramStart"/>
      <w:r>
        <w:t>timing</w:t>
      </w:r>
      <w:proofErr w:type="gramEnd"/>
      <w:r>
        <w:t>: 30-45 minutes)</w:t>
      </w:r>
    </w:p>
    <w:p w:rsidR="00EC4F76" w:rsidRDefault="00EC4F76">
      <w:pPr>
        <w:rPr>
          <w:sz w:val="2"/>
          <w:szCs w:val="2"/>
        </w:rPr>
        <w:sectPr w:rsidR="00EC4F76">
          <w:pgSz w:w="12240" w:h="15840"/>
          <w:pgMar w:top="0" w:right="0" w:bottom="0" w:left="0" w:header="0" w:footer="3" w:gutter="0"/>
          <w:cols w:space="720"/>
          <w:noEndnote/>
          <w:docGrid w:linePitch="360"/>
        </w:sectPr>
      </w:pPr>
    </w:p>
    <w:p w:rsidR="00EC4F76" w:rsidRDefault="002E3F11">
      <w:pPr>
        <w:pStyle w:val="Bodytext0"/>
        <w:framePr w:w="10058" w:h="11389" w:hRule="exact" w:wrap="around" w:vAnchor="page" w:hAnchor="page" w:x="1265" w:y="1376"/>
        <w:shd w:val="clear" w:color="auto" w:fill="auto"/>
        <w:spacing w:before="0" w:after="353" w:line="331" w:lineRule="exact"/>
        <w:ind w:left="20" w:right="280"/>
        <w:jc w:val="left"/>
      </w:pPr>
      <w:r>
        <w:lastRenderedPageBreak/>
        <w:t xml:space="preserve">Before leaving the fire, Wendy will present a purification ritual with little scripted </w:t>
      </w:r>
      <w:r w:rsidR="00B92F95">
        <w:t>verbiage</w:t>
      </w:r>
      <w:r>
        <w:t>, but lots of encouragement for movement. WZ will beat the heartbeat drum quietly in the background the</w:t>
      </w:r>
      <w:r>
        <w:t xml:space="preserve">n beat a while longer while we move about </w:t>
      </w:r>
      <w:r>
        <w:rPr>
          <w:rStyle w:val="Bodytext3"/>
        </w:rPr>
        <w:t xml:space="preserve">(timing: 5-10 minutes) </w:t>
      </w:r>
      <w:proofErr w:type="gramStart"/>
      <w:r>
        <w:t>This</w:t>
      </w:r>
      <w:proofErr w:type="gramEnd"/>
      <w:r>
        <w:t xml:space="preserve"> would conclude the purification aspect to the celebration.</w:t>
      </w:r>
    </w:p>
    <w:p w:rsidR="00EC4F76" w:rsidRDefault="002E3F11">
      <w:pPr>
        <w:pStyle w:val="Bodytext21"/>
        <w:framePr w:w="10058" w:h="11389" w:hRule="exact" w:wrap="around" w:vAnchor="page" w:hAnchor="page" w:x="1265" w:y="1376"/>
        <w:shd w:val="clear" w:color="auto" w:fill="auto"/>
        <w:spacing w:before="0" w:line="190" w:lineRule="exact"/>
        <w:ind w:left="20"/>
      </w:pPr>
      <w:r>
        <w:t>Back in the house</w:t>
      </w:r>
    </w:p>
    <w:p w:rsidR="00EC4F76" w:rsidRDefault="002E3F11">
      <w:pPr>
        <w:pStyle w:val="Bodytext0"/>
        <w:framePr w:w="10058" w:h="11389" w:hRule="exact" w:wrap="around" w:vAnchor="page" w:hAnchor="page" w:x="1265" w:y="1376"/>
        <w:shd w:val="clear" w:color="auto" w:fill="auto"/>
        <w:spacing w:before="0" w:after="600" w:line="331" w:lineRule="exact"/>
        <w:ind w:left="20" w:right="280"/>
        <w:jc w:val="left"/>
      </w:pPr>
      <w:r>
        <w:t>At this point we direct the group back to our original circle in the house, where we will take some time to '</w:t>
      </w:r>
      <w:r>
        <w:t>share' about our experience. At the end of sharing, Anne would read the following poem:</w:t>
      </w:r>
    </w:p>
    <w:p w:rsidR="00B92F95" w:rsidRDefault="002E3F11">
      <w:pPr>
        <w:pStyle w:val="Bodytext0"/>
        <w:framePr w:w="10058" w:h="11389" w:hRule="exact" w:wrap="around" w:vAnchor="page" w:hAnchor="page" w:x="1265" w:y="1376"/>
        <w:shd w:val="clear" w:color="auto" w:fill="auto"/>
        <w:spacing w:before="0" w:after="0" w:line="331" w:lineRule="exact"/>
        <w:ind w:left="20" w:right="280"/>
        <w:jc w:val="left"/>
      </w:pPr>
      <w:r>
        <w:t xml:space="preserve">I awoke this morning in the gold light turning this way and that </w:t>
      </w:r>
    </w:p>
    <w:p w:rsidR="00B92F95" w:rsidRDefault="002E3F11">
      <w:pPr>
        <w:pStyle w:val="Bodytext0"/>
        <w:framePr w:w="10058" w:h="11389" w:hRule="exact" w:wrap="around" w:vAnchor="page" w:hAnchor="page" w:x="1265" w:y="1376"/>
        <w:shd w:val="clear" w:color="auto" w:fill="auto"/>
        <w:spacing w:before="0" w:after="0" w:line="331" w:lineRule="exact"/>
        <w:ind w:left="20" w:right="280"/>
        <w:jc w:val="left"/>
      </w:pPr>
      <w:r>
        <w:t xml:space="preserve">Thinking for a moment </w:t>
      </w:r>
    </w:p>
    <w:p w:rsidR="00EC4F76" w:rsidRDefault="002E3F11">
      <w:pPr>
        <w:pStyle w:val="Bodytext0"/>
        <w:framePr w:w="10058" w:h="11389" w:hRule="exact" w:wrap="around" w:vAnchor="page" w:hAnchor="page" w:x="1265" w:y="1376"/>
        <w:shd w:val="clear" w:color="auto" w:fill="auto"/>
        <w:spacing w:before="0" w:after="0" w:line="331" w:lineRule="exact"/>
        <w:ind w:left="20" w:right="280"/>
        <w:jc w:val="left"/>
      </w:pPr>
      <w:r>
        <w:t>It was one day like any other.</w:t>
      </w:r>
    </w:p>
    <w:p w:rsidR="00B92F95" w:rsidRDefault="002E3F11">
      <w:pPr>
        <w:pStyle w:val="Bodytext0"/>
        <w:framePr w:w="10058" w:h="11389" w:hRule="exact" w:wrap="around" w:vAnchor="page" w:hAnchor="page" w:x="1265" w:y="1376"/>
        <w:shd w:val="clear" w:color="auto" w:fill="auto"/>
        <w:tabs>
          <w:tab w:val="left" w:pos="2243"/>
        </w:tabs>
        <w:spacing w:before="0" w:after="0" w:line="331" w:lineRule="exact"/>
        <w:ind w:left="20" w:right="280"/>
        <w:jc w:val="left"/>
      </w:pPr>
      <w:r>
        <w:t>But the veil had gone from my darkened heart and I</w:t>
      </w:r>
      <w:r>
        <w:t xml:space="preserve"> thought </w:t>
      </w:r>
    </w:p>
    <w:p w:rsidR="00EC4F76" w:rsidRDefault="00B92F95">
      <w:pPr>
        <w:pStyle w:val="Bodytext0"/>
        <w:framePr w:w="10058" w:h="11389" w:hRule="exact" w:wrap="around" w:vAnchor="page" w:hAnchor="page" w:x="1265" w:y="1376"/>
        <w:shd w:val="clear" w:color="auto" w:fill="auto"/>
        <w:tabs>
          <w:tab w:val="left" w:pos="2243"/>
        </w:tabs>
        <w:spacing w:before="0" w:after="0" w:line="331" w:lineRule="exact"/>
        <w:ind w:left="20" w:right="280"/>
        <w:jc w:val="left"/>
      </w:pPr>
      <w:r>
        <w:t xml:space="preserve">It must have been </w:t>
      </w:r>
      <w:r w:rsidR="002E3F11">
        <w:t>the quiet candlelight that filled my room</w:t>
      </w:r>
    </w:p>
    <w:p w:rsidR="00EC4F76" w:rsidRDefault="00B92F95">
      <w:pPr>
        <w:pStyle w:val="Bodytext0"/>
        <w:framePr w:w="10058" w:h="11389" w:hRule="exact" w:wrap="around" w:vAnchor="page" w:hAnchor="page" w:x="1265" w:y="1376"/>
        <w:shd w:val="clear" w:color="auto" w:fill="auto"/>
        <w:tabs>
          <w:tab w:val="left" w:pos="2243"/>
          <w:tab w:val="center" w:pos="7298"/>
          <w:tab w:val="center" w:pos="8118"/>
          <w:tab w:val="right" w:pos="8854"/>
        </w:tabs>
        <w:spacing w:before="0" w:after="0" w:line="331" w:lineRule="exact"/>
        <w:ind w:left="20"/>
      </w:pPr>
      <w:r>
        <w:t xml:space="preserve">It must have been </w:t>
      </w:r>
      <w:r w:rsidR="002E3F11">
        <w:t>the first easy rhyt</w:t>
      </w:r>
      <w:r>
        <w:t xml:space="preserve">hm with which I breathed myself to </w:t>
      </w:r>
      <w:r w:rsidR="002E3F11">
        <w:t>sleep</w:t>
      </w:r>
    </w:p>
    <w:p w:rsidR="00EC4F76" w:rsidRDefault="00B92F95">
      <w:pPr>
        <w:pStyle w:val="Bodytext0"/>
        <w:framePr w:w="10058" w:h="11389" w:hRule="exact" w:wrap="around" w:vAnchor="page" w:hAnchor="page" w:x="1265" w:y="1376"/>
        <w:shd w:val="clear" w:color="auto" w:fill="auto"/>
        <w:tabs>
          <w:tab w:val="left" w:pos="2243"/>
          <w:tab w:val="center" w:pos="7645"/>
        </w:tabs>
        <w:spacing w:before="0" w:after="0" w:line="331" w:lineRule="exact"/>
        <w:ind w:left="20"/>
      </w:pPr>
      <w:r>
        <w:t xml:space="preserve">It must have been </w:t>
      </w:r>
      <w:r w:rsidR="002E3F11">
        <w:t>the prayer I sa</w:t>
      </w:r>
      <w:r>
        <w:t xml:space="preserve">id speaking to the otherness of </w:t>
      </w:r>
      <w:r w:rsidR="002E3F11">
        <w:t>the night.</w:t>
      </w:r>
    </w:p>
    <w:p w:rsidR="00B92F95" w:rsidRDefault="002E3F11">
      <w:pPr>
        <w:pStyle w:val="Bodytext0"/>
        <w:framePr w:w="10058" w:h="11389" w:hRule="exact" w:wrap="around" w:vAnchor="page" w:hAnchor="page" w:x="1265" w:y="1376"/>
        <w:shd w:val="clear" w:color="auto" w:fill="auto"/>
        <w:spacing w:before="0" w:after="0" w:line="331" w:lineRule="exact"/>
        <w:ind w:left="20" w:right="280"/>
        <w:jc w:val="left"/>
      </w:pPr>
      <w:r>
        <w:t>And I thought this is the good da</w:t>
      </w:r>
      <w:r>
        <w:t xml:space="preserve">y you could meet your love </w:t>
      </w:r>
    </w:p>
    <w:p w:rsidR="00EC4F76" w:rsidRDefault="002E3F11">
      <w:pPr>
        <w:pStyle w:val="Bodytext0"/>
        <w:framePr w:w="10058" w:h="11389" w:hRule="exact" w:wrap="around" w:vAnchor="page" w:hAnchor="page" w:x="1265" w:y="1376"/>
        <w:shd w:val="clear" w:color="auto" w:fill="auto"/>
        <w:spacing w:before="0" w:after="0" w:line="331" w:lineRule="exact"/>
        <w:ind w:left="20" w:right="280"/>
        <w:jc w:val="left"/>
      </w:pPr>
      <w:r>
        <w:t>This is the black day someone close to you could die.</w:t>
      </w:r>
    </w:p>
    <w:p w:rsidR="00EC4F76" w:rsidRDefault="002E3F11">
      <w:pPr>
        <w:pStyle w:val="Bodytext0"/>
        <w:framePr w:w="10058" w:h="11389" w:hRule="exact" w:wrap="around" w:vAnchor="page" w:hAnchor="page" w:x="1265" w:y="1376"/>
        <w:shd w:val="clear" w:color="auto" w:fill="auto"/>
        <w:spacing w:before="0" w:after="0" w:line="331" w:lineRule="exact"/>
        <w:ind w:left="20"/>
      </w:pPr>
      <w:r>
        <w:t>This is the day you realize</w:t>
      </w:r>
    </w:p>
    <w:p w:rsidR="00B92F95" w:rsidRDefault="002E3F11">
      <w:pPr>
        <w:pStyle w:val="Bodytext0"/>
        <w:framePr w:w="10058" w:h="11389" w:hRule="exact" w:wrap="around" w:vAnchor="page" w:hAnchor="page" w:x="1265" w:y="1376"/>
        <w:shd w:val="clear" w:color="auto" w:fill="auto"/>
        <w:spacing w:before="0" w:after="0" w:line="331" w:lineRule="exact"/>
        <w:ind w:left="20" w:right="280"/>
        <w:jc w:val="left"/>
      </w:pPr>
      <w:r>
        <w:t xml:space="preserve">How easily the thread is broken between this world and the next </w:t>
      </w:r>
    </w:p>
    <w:p w:rsidR="00EC4F76" w:rsidRDefault="002E3F11">
      <w:pPr>
        <w:pStyle w:val="Bodytext0"/>
        <w:framePr w:w="10058" w:h="11389" w:hRule="exact" w:wrap="around" w:vAnchor="page" w:hAnchor="page" w:x="1265" w:y="1376"/>
        <w:shd w:val="clear" w:color="auto" w:fill="auto"/>
        <w:spacing w:before="0" w:after="0" w:line="331" w:lineRule="exact"/>
        <w:ind w:left="20" w:right="280"/>
        <w:jc w:val="left"/>
      </w:pPr>
      <w:r>
        <w:t>And I found myself sitting up in the quiet pathway of light.</w:t>
      </w:r>
    </w:p>
    <w:p w:rsidR="00B92F95" w:rsidRDefault="002E3F11">
      <w:pPr>
        <w:pStyle w:val="Bodytext0"/>
        <w:framePr w:w="10058" w:h="11389" w:hRule="exact" w:wrap="around" w:vAnchor="page" w:hAnchor="page" w:x="1265" w:y="1376"/>
        <w:shd w:val="clear" w:color="auto" w:fill="auto"/>
        <w:spacing w:before="0" w:after="0" w:line="331" w:lineRule="exact"/>
        <w:ind w:left="20" w:right="280"/>
        <w:jc w:val="left"/>
      </w:pPr>
      <w:r>
        <w:t xml:space="preserve">The tawny close </w:t>
      </w:r>
      <w:r>
        <w:t xml:space="preserve">grained cedar burning round me like fire and all the angels of this </w:t>
      </w:r>
    </w:p>
    <w:p w:rsidR="00EC4F76" w:rsidRDefault="002E3F11">
      <w:pPr>
        <w:pStyle w:val="Bodytext0"/>
        <w:framePr w:w="10058" w:h="11389" w:hRule="exact" w:wrap="around" w:vAnchor="page" w:hAnchor="page" w:x="1265" w:y="1376"/>
        <w:shd w:val="clear" w:color="auto" w:fill="auto"/>
        <w:spacing w:before="0" w:after="0" w:line="331" w:lineRule="exact"/>
        <w:ind w:left="20" w:right="280"/>
        <w:jc w:val="left"/>
      </w:pPr>
      <w:proofErr w:type="spellStart"/>
      <w:r>
        <w:t>Housely</w:t>
      </w:r>
      <w:proofErr w:type="spellEnd"/>
      <w:r>
        <w:t xml:space="preserve"> heaven</w:t>
      </w:r>
      <w:r w:rsidR="00E16DE4">
        <w:t xml:space="preserve"> </w:t>
      </w:r>
      <w:r>
        <w:t>ascending through the first roof of light the sun had made.</w:t>
      </w:r>
    </w:p>
    <w:p w:rsidR="00B92F95" w:rsidRDefault="002E3F11">
      <w:pPr>
        <w:pStyle w:val="Bodytext0"/>
        <w:framePr w:w="10058" w:h="11389" w:hRule="exact" w:wrap="around" w:vAnchor="page" w:hAnchor="page" w:x="1265" w:y="1376"/>
        <w:shd w:val="clear" w:color="auto" w:fill="auto"/>
        <w:spacing w:before="0" w:after="0" w:line="331" w:lineRule="exact"/>
        <w:ind w:left="20" w:right="280"/>
        <w:jc w:val="left"/>
      </w:pPr>
      <w:r>
        <w:t xml:space="preserve">This is the bright home in which I live </w:t>
      </w:r>
    </w:p>
    <w:p w:rsidR="00EC4F76" w:rsidRDefault="002E3F11">
      <w:pPr>
        <w:pStyle w:val="Bodytext0"/>
        <w:framePr w:w="10058" w:h="11389" w:hRule="exact" w:wrap="around" w:vAnchor="page" w:hAnchor="page" w:x="1265" w:y="1376"/>
        <w:shd w:val="clear" w:color="auto" w:fill="auto"/>
        <w:spacing w:before="0" w:after="0" w:line="331" w:lineRule="exact"/>
        <w:ind w:left="20" w:right="280"/>
        <w:jc w:val="left"/>
      </w:pPr>
      <w:r>
        <w:t>This is where I ask my friends to come</w:t>
      </w:r>
    </w:p>
    <w:p w:rsidR="00EC4F76" w:rsidRDefault="002E3F11">
      <w:pPr>
        <w:pStyle w:val="Bodytext0"/>
        <w:framePr w:w="10058" w:h="11389" w:hRule="exact" w:wrap="around" w:vAnchor="page" w:hAnchor="page" w:x="1265" w:y="1376"/>
        <w:shd w:val="clear" w:color="auto" w:fill="auto"/>
        <w:spacing w:before="0" w:after="0" w:line="331" w:lineRule="exact"/>
        <w:ind w:left="20"/>
      </w:pPr>
      <w:r>
        <w:t>This is where I want to love all th</w:t>
      </w:r>
      <w:r>
        <w:t>e things it has taken me so long to learn to love.</w:t>
      </w:r>
    </w:p>
    <w:p w:rsidR="00EC4F76" w:rsidRDefault="002E3F11">
      <w:pPr>
        <w:pStyle w:val="Bodytext0"/>
        <w:framePr w:w="10058" w:h="11389" w:hRule="exact" w:wrap="around" w:vAnchor="page" w:hAnchor="page" w:x="1265" w:y="1376"/>
        <w:shd w:val="clear" w:color="auto" w:fill="auto"/>
        <w:spacing w:before="0" w:after="0" w:line="331" w:lineRule="exact"/>
        <w:ind w:left="20"/>
      </w:pPr>
      <w:r>
        <w:t>This is the temple of my adult aloneness</w:t>
      </w:r>
    </w:p>
    <w:p w:rsidR="00EC4F76" w:rsidRDefault="002E3F11">
      <w:pPr>
        <w:pStyle w:val="Bodytext0"/>
        <w:framePr w:w="10058" w:h="11389" w:hRule="exact" w:wrap="around" w:vAnchor="page" w:hAnchor="page" w:x="1265" w:y="1376"/>
        <w:shd w:val="clear" w:color="auto" w:fill="auto"/>
        <w:spacing w:before="0" w:after="0" w:line="331" w:lineRule="exact"/>
        <w:ind w:left="20"/>
      </w:pPr>
      <w:r>
        <w:t>And I belong to that aloneness as I belong to my life.</w:t>
      </w:r>
    </w:p>
    <w:p w:rsidR="00EC4F76" w:rsidRDefault="002E3F11">
      <w:pPr>
        <w:pStyle w:val="Bodytext0"/>
        <w:framePr w:w="10058" w:h="11389" w:hRule="exact" w:wrap="around" w:vAnchor="page" w:hAnchor="page" w:x="1265" w:y="1376"/>
        <w:shd w:val="clear" w:color="auto" w:fill="auto"/>
        <w:spacing w:before="0" w:after="246" w:line="331" w:lineRule="exact"/>
        <w:ind w:left="20"/>
      </w:pPr>
      <w:r>
        <w:t>There is no house like the house of belonging.</w:t>
      </w:r>
    </w:p>
    <w:p w:rsidR="00EC4F76" w:rsidRDefault="002E3F11">
      <w:pPr>
        <w:pStyle w:val="Bodytext0"/>
        <w:framePr w:w="10058" w:h="11389" w:hRule="exact" w:wrap="around" w:vAnchor="page" w:hAnchor="page" w:x="1265" w:y="1376"/>
        <w:shd w:val="clear" w:color="auto" w:fill="auto"/>
        <w:spacing w:before="0" w:after="0" w:line="324" w:lineRule="exact"/>
        <w:ind w:left="20" w:right="280"/>
        <w:jc w:val="left"/>
      </w:pPr>
      <w:r>
        <w:t>We would then do the closing of the circle, the supper and the</w:t>
      </w:r>
      <w:r>
        <w:t xml:space="preserve"> exodus to the Pra</w:t>
      </w:r>
      <w:r w:rsidR="00B92F95">
        <w:t>i</w:t>
      </w:r>
      <w:r>
        <w:t>rie Biscuit "Night of the Dead" party at the Women's Club.</w:t>
      </w:r>
    </w:p>
    <w:p w:rsidR="00EC4F76" w:rsidRDefault="00EC4F76">
      <w:pPr>
        <w:rPr>
          <w:sz w:val="2"/>
          <w:szCs w:val="2"/>
        </w:rPr>
        <w:sectPr w:rsidR="00EC4F76">
          <w:pgSz w:w="12240" w:h="15840"/>
          <w:pgMar w:top="0" w:right="0" w:bottom="0" w:left="0" w:header="0" w:footer="3" w:gutter="0"/>
          <w:cols w:space="720"/>
          <w:noEndnote/>
          <w:docGrid w:linePitch="360"/>
        </w:sectPr>
      </w:pPr>
    </w:p>
    <w:p w:rsidR="00EC4F76" w:rsidRPr="00B92F95" w:rsidRDefault="002E3F11">
      <w:pPr>
        <w:pStyle w:val="Bodytext0"/>
        <w:framePr w:w="10044" w:h="7048" w:hRule="exact" w:wrap="around" w:vAnchor="page" w:hAnchor="page" w:x="926" w:y="2085"/>
        <w:shd w:val="clear" w:color="auto" w:fill="auto"/>
        <w:spacing w:before="0" w:after="246" w:line="338" w:lineRule="exact"/>
        <w:ind w:left="20" w:right="1180"/>
        <w:jc w:val="left"/>
        <w:rPr>
          <w:color w:val="auto"/>
        </w:rPr>
      </w:pPr>
      <w:r w:rsidRPr="00B92F95">
        <w:rPr>
          <w:rStyle w:val="Bodytext8"/>
          <w:color w:val="auto"/>
        </w:rPr>
        <w:lastRenderedPageBreak/>
        <w:t>Stuff we need (sign up for what you will bring...and if my list looks unfairly long,</w:t>
      </w:r>
      <w:r w:rsidRPr="00B92F95">
        <w:rPr>
          <w:rStyle w:val="Bodytext9"/>
          <w:color w:val="auto"/>
        </w:rPr>
        <w:t xml:space="preserve"> </w:t>
      </w:r>
      <w:r w:rsidRPr="00B92F95">
        <w:rPr>
          <w:rStyle w:val="Bodytext8"/>
          <w:color w:val="auto"/>
        </w:rPr>
        <w:t>remember I already live here and stuff is already here ©</w:t>
      </w:r>
    </w:p>
    <w:p w:rsidR="00EC4F76" w:rsidRPr="00B92F95" w:rsidRDefault="002E3F11">
      <w:pPr>
        <w:pStyle w:val="Bodytext0"/>
        <w:framePr w:w="10044" w:h="7048" w:hRule="exact" w:wrap="around" w:vAnchor="page" w:hAnchor="page" w:x="926" w:y="2085"/>
        <w:shd w:val="clear" w:color="auto" w:fill="auto"/>
        <w:spacing w:before="0" w:after="0" w:line="331" w:lineRule="exact"/>
        <w:ind w:left="20" w:right="20"/>
        <w:rPr>
          <w:color w:val="auto"/>
        </w:rPr>
      </w:pPr>
      <w:r w:rsidRPr="00B92F95">
        <w:rPr>
          <w:rStyle w:val="Bodytext9"/>
          <w:color w:val="auto"/>
        </w:rPr>
        <w:t xml:space="preserve">Alter </w:t>
      </w:r>
      <w:r w:rsidRPr="00B92F95">
        <w:rPr>
          <w:rStyle w:val="Bodytext9"/>
          <w:color w:val="auto"/>
        </w:rPr>
        <w:t>decorations-</w:t>
      </w:r>
      <w:proofErr w:type="spellStart"/>
      <w:r w:rsidRPr="00B92F95">
        <w:rPr>
          <w:rStyle w:val="Bodytext9"/>
          <w:color w:val="auto"/>
        </w:rPr>
        <w:t>wz</w:t>
      </w:r>
      <w:proofErr w:type="spellEnd"/>
      <w:r w:rsidRPr="00B92F95">
        <w:rPr>
          <w:rStyle w:val="Bodytext9"/>
          <w:color w:val="auto"/>
        </w:rPr>
        <w:t xml:space="preserve"> has some animal skulls (not sugar, sorry Julia)....</w:t>
      </w:r>
      <w:proofErr w:type="spellStart"/>
      <w:proofErr w:type="gramStart"/>
      <w:r w:rsidRPr="00B92F95">
        <w:rPr>
          <w:rStyle w:val="Bodytext9"/>
          <w:color w:val="auto"/>
        </w:rPr>
        <w:t>anne</w:t>
      </w:r>
      <w:proofErr w:type="spellEnd"/>
      <w:proofErr w:type="gramEnd"/>
      <w:r w:rsidRPr="00B92F95">
        <w:rPr>
          <w:rStyle w:val="Bodytext9"/>
          <w:color w:val="auto"/>
        </w:rPr>
        <w:t xml:space="preserve"> will bring grapevines, dried and fresh flowers....we will all contribute other appropriate alter things Black tablecloth?-</w:t>
      </w:r>
      <w:proofErr w:type="spellStart"/>
      <w:r w:rsidRPr="00B92F95">
        <w:rPr>
          <w:rStyle w:val="Bodytext9"/>
          <w:color w:val="auto"/>
        </w:rPr>
        <w:t>wz</w:t>
      </w:r>
      <w:proofErr w:type="spellEnd"/>
    </w:p>
    <w:p w:rsidR="00EC4F76" w:rsidRPr="00B92F95" w:rsidRDefault="002E3F11">
      <w:pPr>
        <w:pStyle w:val="Bodytext0"/>
        <w:framePr w:w="10044" w:h="7048" w:hRule="exact" w:wrap="around" w:vAnchor="page" w:hAnchor="page" w:x="926" w:y="2085"/>
        <w:shd w:val="clear" w:color="auto" w:fill="auto"/>
        <w:spacing w:before="0" w:after="0" w:line="331" w:lineRule="exact"/>
        <w:ind w:left="20" w:right="2160"/>
        <w:jc w:val="left"/>
        <w:rPr>
          <w:color w:val="auto"/>
        </w:rPr>
      </w:pPr>
      <w:r w:rsidRPr="00B92F95">
        <w:rPr>
          <w:rStyle w:val="Bodytext9"/>
          <w:color w:val="auto"/>
        </w:rPr>
        <w:t>Clear glass votive cups-</w:t>
      </w:r>
      <w:proofErr w:type="spellStart"/>
      <w:r w:rsidRPr="00B92F95">
        <w:rPr>
          <w:rStyle w:val="Bodytext9"/>
          <w:color w:val="auto"/>
        </w:rPr>
        <w:t>wz</w:t>
      </w:r>
      <w:proofErr w:type="spellEnd"/>
      <w:r w:rsidRPr="00B92F95">
        <w:rPr>
          <w:rStyle w:val="Bodytext9"/>
          <w:color w:val="auto"/>
        </w:rPr>
        <w:t xml:space="preserve"> has some, </w:t>
      </w:r>
      <w:proofErr w:type="spellStart"/>
      <w:proofErr w:type="gramStart"/>
      <w:r w:rsidRPr="00B92F95">
        <w:rPr>
          <w:rStyle w:val="Bodytext9"/>
          <w:color w:val="auto"/>
        </w:rPr>
        <w:t>anne</w:t>
      </w:r>
      <w:proofErr w:type="spellEnd"/>
      <w:proofErr w:type="gramEnd"/>
      <w:r w:rsidRPr="00B92F95">
        <w:rPr>
          <w:rStyle w:val="Bodytext9"/>
          <w:color w:val="auto"/>
        </w:rPr>
        <w:t xml:space="preserve"> and Julia also wil</w:t>
      </w:r>
      <w:r w:rsidRPr="00B92F95">
        <w:rPr>
          <w:rStyle w:val="Bodytext9"/>
          <w:color w:val="auto"/>
        </w:rPr>
        <w:t>l bring some Black votive candles-</w:t>
      </w:r>
      <w:proofErr w:type="spellStart"/>
      <w:r w:rsidRPr="00B92F95">
        <w:rPr>
          <w:rStyle w:val="Bodytext9"/>
          <w:color w:val="auto"/>
        </w:rPr>
        <w:t>wz</w:t>
      </w:r>
      <w:proofErr w:type="spellEnd"/>
      <w:r w:rsidRPr="00B92F95">
        <w:rPr>
          <w:rStyle w:val="Bodytext9"/>
          <w:color w:val="auto"/>
        </w:rPr>
        <w:t xml:space="preserve"> Anointing oils-</w:t>
      </w:r>
      <w:proofErr w:type="spellStart"/>
      <w:r w:rsidRPr="00B92F95">
        <w:rPr>
          <w:rStyle w:val="Bodytext9"/>
          <w:color w:val="auto"/>
        </w:rPr>
        <w:t>wz</w:t>
      </w:r>
      <w:proofErr w:type="spellEnd"/>
      <w:r w:rsidRPr="00B92F95">
        <w:rPr>
          <w:rStyle w:val="Bodytext9"/>
          <w:color w:val="auto"/>
        </w:rPr>
        <w:t xml:space="preserve"> Sage bundle-</w:t>
      </w:r>
      <w:proofErr w:type="spellStart"/>
      <w:r w:rsidRPr="00B92F95">
        <w:rPr>
          <w:rStyle w:val="Bodytext9"/>
          <w:color w:val="auto"/>
        </w:rPr>
        <w:t>anne</w:t>
      </w:r>
      <w:proofErr w:type="spellEnd"/>
    </w:p>
    <w:p w:rsidR="00EC4F76" w:rsidRPr="00B92F95" w:rsidRDefault="002E3F11">
      <w:pPr>
        <w:pStyle w:val="Bodytext0"/>
        <w:framePr w:w="10044" w:h="7048" w:hRule="exact" w:wrap="around" w:vAnchor="page" w:hAnchor="page" w:x="926" w:y="2085"/>
        <w:shd w:val="clear" w:color="auto" w:fill="auto"/>
        <w:spacing w:before="0" w:after="0" w:line="331" w:lineRule="exact"/>
        <w:ind w:left="20" w:right="20"/>
        <w:jc w:val="left"/>
        <w:rPr>
          <w:color w:val="auto"/>
        </w:rPr>
      </w:pPr>
      <w:r w:rsidRPr="00B92F95">
        <w:rPr>
          <w:rStyle w:val="Bodytext9"/>
          <w:color w:val="auto"/>
        </w:rPr>
        <w:t>Stuff to create burnable toothpick dolls-</w:t>
      </w:r>
      <w:proofErr w:type="spellStart"/>
      <w:r w:rsidRPr="00B92F95">
        <w:rPr>
          <w:rStyle w:val="Bodytext9"/>
          <w:color w:val="auto"/>
        </w:rPr>
        <w:t>wz</w:t>
      </w:r>
      <w:proofErr w:type="spellEnd"/>
      <w:r w:rsidRPr="00B92F95">
        <w:rPr>
          <w:rStyle w:val="Bodytext9"/>
          <w:color w:val="auto"/>
        </w:rPr>
        <w:t xml:space="preserve"> has toothpicks everyone can bring threads, tissue papers and whatever to decorate dolls leaves to float the dolls on-</w:t>
      </w:r>
      <w:proofErr w:type="spellStart"/>
      <w:r w:rsidRPr="00B92F95">
        <w:rPr>
          <w:rStyle w:val="Bodytext9"/>
          <w:color w:val="auto"/>
        </w:rPr>
        <w:t>wz's</w:t>
      </w:r>
      <w:proofErr w:type="spellEnd"/>
      <w:r w:rsidRPr="00B92F95">
        <w:rPr>
          <w:rStyle w:val="Bodytext9"/>
          <w:color w:val="auto"/>
        </w:rPr>
        <w:t xml:space="preserve"> yard has plenty</w:t>
      </w:r>
    </w:p>
    <w:p w:rsidR="00EC4F76" w:rsidRPr="00B92F95" w:rsidRDefault="002E3F11">
      <w:pPr>
        <w:pStyle w:val="Bodytext0"/>
        <w:framePr w:w="10044" w:h="7048" w:hRule="exact" w:wrap="around" w:vAnchor="page" w:hAnchor="page" w:x="926" w:y="2085"/>
        <w:shd w:val="clear" w:color="auto" w:fill="auto"/>
        <w:spacing w:before="0" w:after="0" w:line="331" w:lineRule="exact"/>
        <w:ind w:left="20" w:right="780"/>
        <w:jc w:val="left"/>
        <w:rPr>
          <w:color w:val="auto"/>
        </w:rPr>
      </w:pPr>
      <w:r w:rsidRPr="00B92F95">
        <w:rPr>
          <w:rStyle w:val="BodytextCorbel0"/>
          <w:color w:val="auto"/>
        </w:rPr>
        <w:t>Papers</w:t>
      </w:r>
      <w:r w:rsidRPr="00B92F95">
        <w:rPr>
          <w:rStyle w:val="Bodytext9"/>
          <w:color w:val="auto"/>
        </w:rPr>
        <w:t xml:space="preserve"> and pens to write stuff on the dolls-</w:t>
      </w:r>
      <w:proofErr w:type="spellStart"/>
      <w:r w:rsidRPr="00B92F95">
        <w:rPr>
          <w:rStyle w:val="Bodytext9"/>
          <w:color w:val="auto"/>
        </w:rPr>
        <w:t>wz</w:t>
      </w:r>
      <w:proofErr w:type="spellEnd"/>
      <w:r w:rsidRPr="00B92F95">
        <w:rPr>
          <w:rStyle w:val="Bodytext9"/>
          <w:color w:val="auto"/>
        </w:rPr>
        <w:t xml:space="preserve"> has an office full of that stuff here Apples for Lyn's apple ceremony-</w:t>
      </w:r>
      <w:proofErr w:type="spellStart"/>
      <w:r w:rsidRPr="00B92F95">
        <w:rPr>
          <w:rStyle w:val="Bodytext9"/>
          <w:color w:val="auto"/>
        </w:rPr>
        <w:t>wz</w:t>
      </w:r>
      <w:proofErr w:type="spellEnd"/>
    </w:p>
    <w:p w:rsidR="00EC4F76" w:rsidRPr="00B92F95" w:rsidRDefault="002E3F11">
      <w:pPr>
        <w:pStyle w:val="Bodytext0"/>
        <w:framePr w:w="10044" w:h="7048" w:hRule="exact" w:wrap="around" w:vAnchor="page" w:hAnchor="page" w:x="926" w:y="2085"/>
        <w:shd w:val="clear" w:color="auto" w:fill="auto"/>
        <w:spacing w:before="0" w:after="0" w:line="331" w:lineRule="exact"/>
        <w:ind w:left="20" w:right="20"/>
        <w:jc w:val="left"/>
        <w:rPr>
          <w:color w:val="auto"/>
        </w:rPr>
      </w:pPr>
      <w:r w:rsidRPr="00B92F95">
        <w:rPr>
          <w:rStyle w:val="Bodytext9"/>
          <w:color w:val="auto"/>
        </w:rPr>
        <w:t>Outside chairs for the fire circle-</w:t>
      </w:r>
      <w:proofErr w:type="spellStart"/>
      <w:r w:rsidRPr="00B92F95">
        <w:rPr>
          <w:rStyle w:val="Bodytext9"/>
          <w:color w:val="auto"/>
        </w:rPr>
        <w:t>wz</w:t>
      </w:r>
      <w:proofErr w:type="spellEnd"/>
      <w:r w:rsidRPr="00B92F95">
        <w:rPr>
          <w:rStyle w:val="Bodytext9"/>
          <w:color w:val="auto"/>
        </w:rPr>
        <w:t xml:space="preserve"> has at least 10 canvas ones, 2 metal ones, a couple wooden ones and I think about 6 folding ones, </w:t>
      </w:r>
      <w:r w:rsidR="00B92F95">
        <w:rPr>
          <w:rStyle w:val="Bodytext9"/>
          <w:color w:val="auto"/>
        </w:rPr>
        <w:t>A</w:t>
      </w:r>
      <w:r w:rsidRPr="00B92F95">
        <w:rPr>
          <w:rStyle w:val="Bodytext9"/>
          <w:color w:val="auto"/>
        </w:rPr>
        <w:t>nne has about 8 and Julia has 4 or five....</w:t>
      </w:r>
      <w:proofErr w:type="spellStart"/>
      <w:r w:rsidRPr="00B92F95">
        <w:rPr>
          <w:rStyle w:val="Bodytext9"/>
          <w:color w:val="auto"/>
        </w:rPr>
        <w:t>i</w:t>
      </w:r>
      <w:proofErr w:type="spellEnd"/>
      <w:r w:rsidRPr="00B92F95">
        <w:rPr>
          <w:rStyle w:val="Bodytext9"/>
          <w:color w:val="auto"/>
        </w:rPr>
        <w:t xml:space="preserve"> think that will cover us </w:t>
      </w:r>
      <w:proofErr w:type="spellStart"/>
      <w:r w:rsidRPr="00B92F95">
        <w:rPr>
          <w:rStyle w:val="Bodytext9"/>
          <w:color w:val="auto"/>
        </w:rPr>
        <w:t>Luminerias</w:t>
      </w:r>
      <w:proofErr w:type="spellEnd"/>
      <w:r w:rsidRPr="00B92F95">
        <w:rPr>
          <w:rStyle w:val="Bodytext9"/>
          <w:color w:val="auto"/>
        </w:rPr>
        <w:t>-Julia</w:t>
      </w:r>
    </w:p>
    <w:p w:rsidR="00EC4F76" w:rsidRPr="00B92F95" w:rsidRDefault="002E3F11">
      <w:pPr>
        <w:pStyle w:val="Bodytext0"/>
        <w:framePr w:w="10044" w:h="7048" w:hRule="exact" w:wrap="around" w:vAnchor="page" w:hAnchor="page" w:x="926" w:y="2085"/>
        <w:shd w:val="clear" w:color="auto" w:fill="auto"/>
        <w:spacing w:before="0" w:after="0" w:line="331" w:lineRule="exact"/>
        <w:ind w:left="20" w:right="20"/>
        <w:rPr>
          <w:color w:val="auto"/>
        </w:rPr>
      </w:pPr>
      <w:r w:rsidRPr="00B92F95">
        <w:rPr>
          <w:rStyle w:val="Bodytext9"/>
          <w:color w:val="auto"/>
        </w:rPr>
        <w:t xml:space="preserve">Blankets and shawls just in case we need to help people </w:t>
      </w:r>
      <w:r w:rsidR="00B92F95">
        <w:rPr>
          <w:rStyle w:val="Bodytext9"/>
          <w:color w:val="auto"/>
        </w:rPr>
        <w:t>stay warm....</w:t>
      </w:r>
      <w:proofErr w:type="spellStart"/>
      <w:r w:rsidR="00B92F95">
        <w:rPr>
          <w:rStyle w:val="Bodytext9"/>
          <w:color w:val="auto"/>
        </w:rPr>
        <w:t>wz</w:t>
      </w:r>
      <w:proofErr w:type="spellEnd"/>
      <w:r w:rsidR="00B92F95">
        <w:rPr>
          <w:rStyle w:val="Bodytext9"/>
          <w:color w:val="auto"/>
        </w:rPr>
        <w:t xml:space="preserve"> has some here, A</w:t>
      </w:r>
      <w:r w:rsidRPr="00B92F95">
        <w:rPr>
          <w:rStyle w:val="Bodytext9"/>
          <w:color w:val="auto"/>
        </w:rPr>
        <w:t>nne will bring some</w:t>
      </w:r>
    </w:p>
    <w:p w:rsidR="00EC4F76" w:rsidRDefault="00EC4F76">
      <w:pPr>
        <w:rPr>
          <w:sz w:val="2"/>
          <w:szCs w:val="2"/>
        </w:rPr>
      </w:pPr>
    </w:p>
    <w:sectPr w:rsidR="00EC4F76" w:rsidSect="00EC4F76">
      <w:pgSz w:w="12240" w:h="1584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F11" w:rsidRDefault="002E3F11" w:rsidP="00EC4F76">
      <w:r>
        <w:separator/>
      </w:r>
    </w:p>
  </w:endnote>
  <w:endnote w:type="continuationSeparator" w:id="0">
    <w:p w:rsidR="002E3F11" w:rsidRDefault="002E3F11" w:rsidP="00EC4F7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F11" w:rsidRDefault="002E3F11"/>
  </w:footnote>
  <w:footnote w:type="continuationSeparator" w:id="0">
    <w:p w:rsidR="002E3F11" w:rsidRDefault="002E3F11"/>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EC4F76"/>
    <w:rsid w:val="00293604"/>
    <w:rsid w:val="002E3F11"/>
    <w:rsid w:val="006D0316"/>
    <w:rsid w:val="00B1038B"/>
    <w:rsid w:val="00B92F95"/>
    <w:rsid w:val="00CD778C"/>
    <w:rsid w:val="00E16DE4"/>
    <w:rsid w:val="00EC4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4F76"/>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sid w:val="00EC4F76"/>
    <w:rPr>
      <w:rFonts w:ascii="MS Reference Sans Serif" w:eastAsia="MS Reference Sans Serif" w:hAnsi="MS Reference Sans Serif" w:cs="MS Reference Sans Serif"/>
      <w:b w:val="0"/>
      <w:bCs w:val="0"/>
      <w:i w:val="0"/>
      <w:iCs w:val="0"/>
      <w:smallCaps w:val="0"/>
      <w:strike w:val="0"/>
      <w:u w:val="none"/>
    </w:rPr>
  </w:style>
  <w:style w:type="character" w:customStyle="1" w:styleId="Bodytext">
    <w:name w:val="Body text_"/>
    <w:basedOn w:val="DefaultParagraphFont"/>
    <w:link w:val="Bodytext0"/>
    <w:rsid w:val="00EC4F76"/>
    <w:rPr>
      <w:rFonts w:ascii="MS Reference Sans Serif" w:eastAsia="MS Reference Sans Serif" w:hAnsi="MS Reference Sans Serif" w:cs="MS Reference Sans Serif"/>
      <w:b w:val="0"/>
      <w:bCs w:val="0"/>
      <w:i w:val="0"/>
      <w:iCs w:val="0"/>
      <w:smallCaps w:val="0"/>
      <w:strike w:val="0"/>
      <w:sz w:val="21"/>
      <w:szCs w:val="21"/>
      <w:u w:val="none"/>
    </w:rPr>
  </w:style>
  <w:style w:type="character" w:customStyle="1" w:styleId="Bodytext1">
    <w:name w:val="Body text"/>
    <w:basedOn w:val="Bodytext"/>
    <w:rsid w:val="00EC4F76"/>
    <w:rPr>
      <w:color w:val="000000"/>
      <w:spacing w:val="0"/>
      <w:w w:val="100"/>
      <w:position w:val="0"/>
      <w:u w:val="single"/>
      <w:lang w:val="en-US" w:eastAsia="en-US" w:bidi="en-US"/>
    </w:rPr>
  </w:style>
  <w:style w:type="character" w:customStyle="1" w:styleId="Bodytext2">
    <w:name w:val="Body text"/>
    <w:basedOn w:val="Bodytext"/>
    <w:rsid w:val="00EC4F76"/>
    <w:rPr>
      <w:color w:val="E83145"/>
      <w:spacing w:val="0"/>
      <w:w w:val="100"/>
      <w:position w:val="0"/>
      <w:lang w:val="en-US" w:eastAsia="en-US" w:bidi="en-US"/>
    </w:rPr>
  </w:style>
  <w:style w:type="character" w:customStyle="1" w:styleId="BodytextCorbel">
    <w:name w:val="Body text + Corbel"/>
    <w:aliases w:val="12 pt,Italic"/>
    <w:basedOn w:val="Bodytext"/>
    <w:rsid w:val="00EC4F76"/>
    <w:rPr>
      <w:rFonts w:ascii="Corbel" w:eastAsia="Corbel" w:hAnsi="Corbel" w:cs="Corbel"/>
      <w:i/>
      <w:iCs/>
      <w:color w:val="000000"/>
      <w:spacing w:val="0"/>
      <w:w w:val="100"/>
      <w:position w:val="0"/>
      <w:sz w:val="24"/>
      <w:szCs w:val="24"/>
      <w:lang w:val="en-US" w:eastAsia="en-US" w:bidi="en-US"/>
    </w:rPr>
  </w:style>
  <w:style w:type="character" w:customStyle="1" w:styleId="Bodytext3">
    <w:name w:val="Body text"/>
    <w:basedOn w:val="Bodytext"/>
    <w:rsid w:val="00EC4F76"/>
    <w:rPr>
      <w:color w:val="57963D"/>
      <w:spacing w:val="0"/>
      <w:w w:val="100"/>
      <w:position w:val="0"/>
      <w:lang w:val="en-US" w:eastAsia="en-US" w:bidi="en-US"/>
    </w:rPr>
  </w:style>
  <w:style w:type="character" w:customStyle="1" w:styleId="Bodytext20">
    <w:name w:val="Body text (2)_"/>
    <w:basedOn w:val="DefaultParagraphFont"/>
    <w:link w:val="Bodytext21"/>
    <w:rsid w:val="00EC4F76"/>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Bodytext22">
    <w:name w:val="Body text (2)"/>
    <w:basedOn w:val="Bodytext20"/>
    <w:rsid w:val="00EC4F76"/>
    <w:rPr>
      <w:color w:val="78487E"/>
      <w:w w:val="100"/>
      <w:position w:val="0"/>
      <w:lang w:val="en-US" w:eastAsia="en-US" w:bidi="en-US"/>
    </w:rPr>
  </w:style>
  <w:style w:type="character" w:customStyle="1" w:styleId="Bodytext23">
    <w:name w:val="Body text (2)"/>
    <w:basedOn w:val="Bodytext20"/>
    <w:rsid w:val="00EC4F76"/>
    <w:rPr>
      <w:color w:val="57963D"/>
      <w:w w:val="100"/>
      <w:position w:val="0"/>
      <w:lang w:val="en-US" w:eastAsia="en-US" w:bidi="en-US"/>
    </w:rPr>
  </w:style>
  <w:style w:type="character" w:customStyle="1" w:styleId="Bodytext30">
    <w:name w:val="Body text (3)_"/>
    <w:basedOn w:val="DefaultParagraphFont"/>
    <w:link w:val="Bodytext31"/>
    <w:rsid w:val="00EC4F76"/>
    <w:rPr>
      <w:rFonts w:ascii="MS Reference Sans Serif" w:eastAsia="MS Reference Sans Serif" w:hAnsi="MS Reference Sans Serif" w:cs="MS Reference Sans Serif"/>
      <w:b w:val="0"/>
      <w:bCs w:val="0"/>
      <w:i w:val="0"/>
      <w:iCs w:val="0"/>
      <w:smallCaps w:val="0"/>
      <w:strike w:val="0"/>
      <w:sz w:val="15"/>
      <w:szCs w:val="15"/>
      <w:u w:val="none"/>
    </w:rPr>
  </w:style>
  <w:style w:type="character" w:customStyle="1" w:styleId="Bodytext5">
    <w:name w:val="Body text (5)_"/>
    <w:basedOn w:val="DefaultParagraphFont"/>
    <w:link w:val="Bodytext50"/>
    <w:rsid w:val="00EC4F76"/>
    <w:rPr>
      <w:rFonts w:ascii="Trebuchet MS" w:eastAsia="Trebuchet MS" w:hAnsi="Trebuchet MS" w:cs="Trebuchet MS"/>
      <w:b/>
      <w:bCs/>
      <w:i w:val="0"/>
      <w:iCs w:val="0"/>
      <w:smallCaps w:val="0"/>
      <w:strike w:val="0"/>
      <w:sz w:val="13"/>
      <w:szCs w:val="13"/>
      <w:u w:val="none"/>
    </w:rPr>
  </w:style>
  <w:style w:type="character" w:customStyle="1" w:styleId="Bodytext4">
    <w:name w:val="Body text (4)_"/>
    <w:basedOn w:val="DefaultParagraphFont"/>
    <w:link w:val="Bodytext40"/>
    <w:rsid w:val="00EC4F76"/>
    <w:rPr>
      <w:rFonts w:ascii="Corbel" w:eastAsia="Corbel" w:hAnsi="Corbel" w:cs="Corbel"/>
      <w:b w:val="0"/>
      <w:bCs w:val="0"/>
      <w:i w:val="0"/>
      <w:iCs w:val="0"/>
      <w:smallCaps w:val="0"/>
      <w:strike w:val="0"/>
      <w:spacing w:val="-10"/>
      <w:sz w:val="20"/>
      <w:szCs w:val="20"/>
      <w:u w:val="none"/>
    </w:rPr>
  </w:style>
  <w:style w:type="character" w:customStyle="1" w:styleId="Bodytext4Bold">
    <w:name w:val="Body text (4) + Bold"/>
    <w:aliases w:val="Italic,Spacing 0 pt"/>
    <w:basedOn w:val="Bodytext4"/>
    <w:rsid w:val="00EC4F76"/>
    <w:rPr>
      <w:b/>
      <w:bCs/>
      <w:i/>
      <w:iCs/>
      <w:color w:val="000000"/>
      <w:spacing w:val="0"/>
      <w:w w:val="100"/>
      <w:position w:val="0"/>
      <w:lang w:val="en-US" w:eastAsia="en-US" w:bidi="en-US"/>
    </w:rPr>
  </w:style>
  <w:style w:type="character" w:customStyle="1" w:styleId="Bodytext6">
    <w:name w:val="Body text"/>
    <w:basedOn w:val="Bodytext"/>
    <w:rsid w:val="00EC4F76"/>
    <w:rPr>
      <w:color w:val="3D58B4"/>
      <w:spacing w:val="0"/>
      <w:w w:val="100"/>
      <w:position w:val="0"/>
      <w:lang w:val="en-US" w:eastAsia="en-US" w:bidi="en-US"/>
    </w:rPr>
  </w:style>
  <w:style w:type="character" w:customStyle="1" w:styleId="Bodytext60">
    <w:name w:val="Body text (6)_"/>
    <w:basedOn w:val="DefaultParagraphFont"/>
    <w:link w:val="Bodytext61"/>
    <w:rsid w:val="00EC4F76"/>
    <w:rPr>
      <w:b w:val="0"/>
      <w:bCs w:val="0"/>
      <w:i w:val="0"/>
      <w:iCs w:val="0"/>
      <w:smallCaps w:val="0"/>
      <w:strike w:val="0"/>
      <w:sz w:val="18"/>
      <w:szCs w:val="18"/>
      <w:u w:val="none"/>
    </w:rPr>
  </w:style>
  <w:style w:type="character" w:customStyle="1" w:styleId="Headerorfooter">
    <w:name w:val="Header or footer_"/>
    <w:basedOn w:val="DefaultParagraphFont"/>
    <w:link w:val="Headerorfooter0"/>
    <w:rsid w:val="00EC4F76"/>
    <w:rPr>
      <w:b w:val="0"/>
      <w:bCs w:val="0"/>
      <w:i w:val="0"/>
      <w:iCs w:val="0"/>
      <w:smallCaps w:val="0"/>
      <w:strike w:val="0"/>
      <w:sz w:val="18"/>
      <w:szCs w:val="18"/>
      <w:u w:val="none"/>
    </w:rPr>
  </w:style>
  <w:style w:type="character" w:customStyle="1" w:styleId="Bodytext7">
    <w:name w:val="Body text (7)_"/>
    <w:basedOn w:val="DefaultParagraphFont"/>
    <w:link w:val="Bodytext70"/>
    <w:rsid w:val="00EC4F76"/>
    <w:rPr>
      <w:rFonts w:ascii="MS Reference Sans Serif" w:eastAsia="MS Reference Sans Serif" w:hAnsi="MS Reference Sans Serif" w:cs="MS Reference Sans Serif"/>
      <w:b w:val="0"/>
      <w:bCs w:val="0"/>
      <w:i w:val="0"/>
      <w:iCs w:val="0"/>
      <w:smallCaps w:val="0"/>
      <w:strike w:val="0"/>
      <w:u w:val="none"/>
    </w:rPr>
  </w:style>
  <w:style w:type="character" w:customStyle="1" w:styleId="Bodytext71">
    <w:name w:val="Body text (7)"/>
    <w:basedOn w:val="Bodytext7"/>
    <w:rsid w:val="00EC4F76"/>
    <w:rPr>
      <w:color w:val="57963D"/>
      <w:spacing w:val="0"/>
      <w:w w:val="100"/>
      <w:position w:val="0"/>
      <w:sz w:val="24"/>
      <w:szCs w:val="24"/>
      <w:lang w:val="en-US" w:eastAsia="en-US" w:bidi="en-US"/>
    </w:rPr>
  </w:style>
  <w:style w:type="character" w:customStyle="1" w:styleId="Bodytext72">
    <w:name w:val="Body text (7)"/>
    <w:basedOn w:val="Bodytext7"/>
    <w:rsid w:val="00EC4F76"/>
    <w:rPr>
      <w:color w:val="396E1D"/>
      <w:spacing w:val="0"/>
      <w:w w:val="100"/>
      <w:position w:val="0"/>
      <w:sz w:val="24"/>
      <w:szCs w:val="24"/>
      <w:lang w:val="en-US" w:eastAsia="en-US" w:bidi="en-US"/>
    </w:rPr>
  </w:style>
  <w:style w:type="character" w:customStyle="1" w:styleId="Bodytext73">
    <w:name w:val="Body text (7)"/>
    <w:basedOn w:val="Bodytext7"/>
    <w:rsid w:val="00EC4F76"/>
    <w:rPr>
      <w:color w:val="4D9674"/>
      <w:spacing w:val="0"/>
      <w:w w:val="100"/>
      <w:position w:val="0"/>
      <w:sz w:val="24"/>
      <w:szCs w:val="24"/>
      <w:lang w:val="en-US" w:eastAsia="en-US" w:bidi="en-US"/>
    </w:rPr>
  </w:style>
  <w:style w:type="character" w:customStyle="1" w:styleId="Bodytext8">
    <w:name w:val="Body text"/>
    <w:basedOn w:val="Bodytext"/>
    <w:rsid w:val="00EC4F76"/>
    <w:rPr>
      <w:color w:val="EA7434"/>
      <w:spacing w:val="0"/>
      <w:w w:val="100"/>
      <w:position w:val="0"/>
      <w:u w:val="single"/>
      <w:lang w:val="en-US" w:eastAsia="en-US" w:bidi="en-US"/>
    </w:rPr>
  </w:style>
  <w:style w:type="character" w:customStyle="1" w:styleId="Bodytext9">
    <w:name w:val="Body text"/>
    <w:basedOn w:val="Bodytext"/>
    <w:rsid w:val="00EC4F76"/>
    <w:rPr>
      <w:color w:val="EA7434"/>
      <w:spacing w:val="0"/>
      <w:w w:val="100"/>
      <w:position w:val="0"/>
      <w:lang w:val="en-US" w:eastAsia="en-US" w:bidi="en-US"/>
    </w:rPr>
  </w:style>
  <w:style w:type="character" w:customStyle="1" w:styleId="BodytextCorbel0">
    <w:name w:val="Body text + Corbel"/>
    <w:aliases w:val="12 pt,Italic"/>
    <w:basedOn w:val="Bodytext"/>
    <w:rsid w:val="00EC4F76"/>
    <w:rPr>
      <w:rFonts w:ascii="Corbel" w:eastAsia="Corbel" w:hAnsi="Corbel" w:cs="Corbel"/>
      <w:i/>
      <w:iCs/>
      <w:color w:val="EA7434"/>
      <w:spacing w:val="0"/>
      <w:w w:val="100"/>
      <w:position w:val="0"/>
      <w:sz w:val="24"/>
      <w:szCs w:val="24"/>
      <w:lang w:val="en-US" w:eastAsia="en-US" w:bidi="en-US"/>
    </w:rPr>
  </w:style>
  <w:style w:type="paragraph" w:customStyle="1" w:styleId="Heading10">
    <w:name w:val="Heading #1"/>
    <w:basedOn w:val="Normal"/>
    <w:link w:val="Heading1"/>
    <w:rsid w:val="00EC4F76"/>
    <w:pPr>
      <w:shd w:val="clear" w:color="auto" w:fill="FFFFFF"/>
      <w:spacing w:after="420" w:line="389" w:lineRule="exact"/>
      <w:jc w:val="center"/>
      <w:outlineLvl w:val="0"/>
    </w:pPr>
    <w:rPr>
      <w:rFonts w:ascii="MS Reference Sans Serif" w:eastAsia="MS Reference Sans Serif" w:hAnsi="MS Reference Sans Serif" w:cs="MS Reference Sans Serif"/>
    </w:rPr>
  </w:style>
  <w:style w:type="paragraph" w:customStyle="1" w:styleId="Bodytext0">
    <w:name w:val="Body text"/>
    <w:basedOn w:val="Normal"/>
    <w:link w:val="Bodytext"/>
    <w:rsid w:val="00EC4F76"/>
    <w:pPr>
      <w:shd w:val="clear" w:color="auto" w:fill="FFFFFF"/>
      <w:spacing w:before="420" w:after="420" w:line="0" w:lineRule="atLeast"/>
      <w:jc w:val="both"/>
    </w:pPr>
    <w:rPr>
      <w:rFonts w:ascii="MS Reference Sans Serif" w:eastAsia="MS Reference Sans Serif" w:hAnsi="MS Reference Sans Serif" w:cs="MS Reference Sans Serif"/>
      <w:sz w:val="21"/>
      <w:szCs w:val="21"/>
    </w:rPr>
  </w:style>
  <w:style w:type="paragraph" w:customStyle="1" w:styleId="Bodytext21">
    <w:name w:val="Body text (2)"/>
    <w:basedOn w:val="Normal"/>
    <w:link w:val="Bodytext20"/>
    <w:rsid w:val="00EC4F76"/>
    <w:pPr>
      <w:shd w:val="clear" w:color="auto" w:fill="FFFFFF"/>
      <w:spacing w:before="300" w:line="274" w:lineRule="exact"/>
    </w:pPr>
    <w:rPr>
      <w:rFonts w:ascii="Times New Roman" w:eastAsia="Times New Roman" w:hAnsi="Times New Roman" w:cs="Times New Roman"/>
      <w:spacing w:val="10"/>
      <w:sz w:val="19"/>
      <w:szCs w:val="19"/>
    </w:rPr>
  </w:style>
  <w:style w:type="paragraph" w:customStyle="1" w:styleId="Bodytext31">
    <w:name w:val="Body text (3)"/>
    <w:basedOn w:val="Normal"/>
    <w:link w:val="Bodytext30"/>
    <w:rsid w:val="00EC4F76"/>
    <w:pPr>
      <w:shd w:val="clear" w:color="auto" w:fill="FFFFFF"/>
      <w:spacing w:before="420" w:line="367" w:lineRule="exact"/>
    </w:pPr>
    <w:rPr>
      <w:rFonts w:ascii="MS Reference Sans Serif" w:eastAsia="MS Reference Sans Serif" w:hAnsi="MS Reference Sans Serif" w:cs="MS Reference Sans Serif"/>
      <w:sz w:val="15"/>
      <w:szCs w:val="15"/>
    </w:rPr>
  </w:style>
  <w:style w:type="paragraph" w:customStyle="1" w:styleId="Bodytext50">
    <w:name w:val="Body text (5)"/>
    <w:basedOn w:val="Normal"/>
    <w:link w:val="Bodytext5"/>
    <w:rsid w:val="00EC4F76"/>
    <w:pPr>
      <w:shd w:val="clear" w:color="auto" w:fill="FFFFFF"/>
      <w:spacing w:line="0" w:lineRule="atLeast"/>
    </w:pPr>
    <w:rPr>
      <w:rFonts w:ascii="Trebuchet MS" w:eastAsia="Trebuchet MS" w:hAnsi="Trebuchet MS" w:cs="Trebuchet MS"/>
      <w:b/>
      <w:bCs/>
      <w:sz w:val="13"/>
      <w:szCs w:val="13"/>
    </w:rPr>
  </w:style>
  <w:style w:type="paragraph" w:customStyle="1" w:styleId="Bodytext40">
    <w:name w:val="Body text (4)"/>
    <w:basedOn w:val="Normal"/>
    <w:link w:val="Bodytext4"/>
    <w:rsid w:val="00EC4F76"/>
    <w:pPr>
      <w:shd w:val="clear" w:color="auto" w:fill="FFFFFF"/>
      <w:spacing w:after="360" w:line="374" w:lineRule="exact"/>
    </w:pPr>
    <w:rPr>
      <w:rFonts w:ascii="Corbel" w:eastAsia="Corbel" w:hAnsi="Corbel" w:cs="Corbel"/>
      <w:spacing w:val="-10"/>
      <w:sz w:val="20"/>
      <w:szCs w:val="20"/>
    </w:rPr>
  </w:style>
  <w:style w:type="paragraph" w:customStyle="1" w:styleId="Bodytext61">
    <w:name w:val="Body text (6)"/>
    <w:basedOn w:val="Normal"/>
    <w:link w:val="Bodytext60"/>
    <w:rsid w:val="00EC4F76"/>
    <w:pPr>
      <w:shd w:val="clear" w:color="auto" w:fill="FFFFFF"/>
      <w:spacing w:line="518" w:lineRule="exact"/>
    </w:pPr>
    <w:rPr>
      <w:sz w:val="18"/>
      <w:szCs w:val="18"/>
    </w:rPr>
  </w:style>
  <w:style w:type="paragraph" w:customStyle="1" w:styleId="Headerorfooter0">
    <w:name w:val="Header or footer"/>
    <w:basedOn w:val="Normal"/>
    <w:link w:val="Headerorfooter"/>
    <w:rsid w:val="00EC4F76"/>
    <w:pPr>
      <w:shd w:val="clear" w:color="auto" w:fill="FFFFFF"/>
      <w:spacing w:line="0" w:lineRule="atLeast"/>
    </w:pPr>
    <w:rPr>
      <w:sz w:val="18"/>
      <w:szCs w:val="18"/>
    </w:rPr>
  </w:style>
  <w:style w:type="paragraph" w:customStyle="1" w:styleId="Bodytext70">
    <w:name w:val="Body text (7)"/>
    <w:basedOn w:val="Normal"/>
    <w:link w:val="Bodytext7"/>
    <w:rsid w:val="00EC4F76"/>
    <w:pPr>
      <w:shd w:val="clear" w:color="auto" w:fill="FFFFFF"/>
      <w:spacing w:line="382" w:lineRule="exact"/>
    </w:pPr>
    <w:rPr>
      <w:rFonts w:ascii="MS Reference Sans Serif" w:eastAsia="MS Reference Sans Serif" w:hAnsi="MS Reference Sans Serif" w:cs="MS Reference Sans Seri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2210</Words>
  <Characters>12598</Characters>
  <Application>Microsoft Office Word</Application>
  <DocSecurity>0</DocSecurity>
  <Lines>104</Lines>
  <Paragraphs>29</Paragraphs>
  <ScaleCrop>false</ScaleCrop>
  <Company/>
  <LinksUpToDate>false</LinksUpToDate>
  <CharactersWithSpaces>14779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Debby</cp:lastModifiedBy>
  <cp:revision>7</cp:revision>
  <dcterms:created xsi:type="dcterms:W3CDTF">2016-08-27T14:23:00Z</dcterms:created>
  <dcterms:modified xsi:type="dcterms:W3CDTF">2016-08-27T14:52:00Z</dcterms:modified>
</cp:coreProperties>
</file>